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E6C2" w14:textId="77777777" w:rsidR="00EC40EE" w:rsidRDefault="00D957A4" w:rsidP="00EC40EE">
      <w:pPr>
        <w:spacing w:after="0"/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</w:pPr>
      <w:r>
        <w:rPr>
          <w:rFonts w:ascii="Verdana" w:hAnsi="Verdana"/>
          <w:noProof/>
          <w:color w:val="747474"/>
          <w:sz w:val="24"/>
          <w:szCs w:val="24"/>
          <w:lang w:eastAsia="da-DK"/>
        </w:rPr>
        <w:drawing>
          <wp:anchor distT="0" distB="0" distL="114300" distR="114300" simplePos="0" relativeHeight="251681792" behindDoc="1" locked="0" layoutInCell="1" allowOverlap="1" wp14:anchorId="48316F22" wp14:editId="2B813C6D">
            <wp:simplePos x="0" y="0"/>
            <wp:positionH relativeFrom="column">
              <wp:posOffset>2804160</wp:posOffset>
            </wp:positionH>
            <wp:positionV relativeFrom="paragraph">
              <wp:posOffset>1905</wp:posOffset>
            </wp:positionV>
            <wp:extent cx="1160145" cy="344170"/>
            <wp:effectExtent l="0" t="0" r="1905" b="0"/>
            <wp:wrapTight wrapText="bothSides">
              <wp:wrapPolygon edited="0">
                <wp:start x="0" y="0"/>
                <wp:lineTo x="0" y="20325"/>
                <wp:lineTo x="21281" y="20325"/>
                <wp:lineTo x="21281" y="0"/>
                <wp:lineTo x="0" y="0"/>
              </wp:wrapPolygon>
            </wp:wrapTight>
            <wp:docPr id="12" name="Billede 12" descr="cid:image001.gif@01D64F88.286DA830">
              <a:hlinkClick xmlns:a="http://schemas.openxmlformats.org/drawingml/2006/main" r:id="rId6" invalidUrl="http:///" tgtFrame="'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64F88.286DA8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da-DK"/>
        </w:rPr>
        <w:drawing>
          <wp:anchor distT="0" distB="0" distL="114300" distR="114300" simplePos="0" relativeHeight="251680768" behindDoc="1" locked="0" layoutInCell="1" allowOverlap="1" wp14:anchorId="17F7E99B" wp14:editId="1CC9A824">
            <wp:simplePos x="0" y="0"/>
            <wp:positionH relativeFrom="column">
              <wp:posOffset>1402080</wp:posOffset>
            </wp:positionH>
            <wp:positionV relativeFrom="paragraph">
              <wp:posOffset>2540</wp:posOffset>
            </wp:positionV>
            <wp:extent cx="1191260" cy="450850"/>
            <wp:effectExtent l="0" t="0" r="8890" b="6350"/>
            <wp:wrapTight wrapText="bothSides">
              <wp:wrapPolygon edited="0">
                <wp:start x="0" y="0"/>
                <wp:lineTo x="0" y="17341"/>
                <wp:lineTo x="1382" y="20992"/>
                <wp:lineTo x="4490" y="20992"/>
                <wp:lineTo x="6217" y="20992"/>
                <wp:lineTo x="18307" y="15515"/>
                <wp:lineTo x="18307" y="14603"/>
                <wp:lineTo x="21416" y="10039"/>
                <wp:lineTo x="21416" y="2738"/>
                <wp:lineTo x="6908" y="0"/>
                <wp:lineTo x="0" y="0"/>
              </wp:wrapPolygon>
            </wp:wrapTight>
            <wp:docPr id="9" name="Billede 9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alsnaes.dk/Images/Logo/Hals_log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drawing>
          <wp:inline distT="0" distB="0" distL="0" distR="0" wp14:anchorId="7F4435D4" wp14:editId="76D21487">
            <wp:extent cx="1181100" cy="379867"/>
            <wp:effectExtent l="0" t="0" r="0" b="1270"/>
            <wp:docPr id="8" name="Billede 8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34" cy="38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  <w:t xml:space="preserve"> </w:t>
      </w:r>
      <w:r w:rsidR="00AB2104"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  <w:t xml:space="preserve">  </w:t>
      </w:r>
      <w:r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  <w:t xml:space="preserve"> </w:t>
      </w:r>
      <w:r w:rsidR="0088141A"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da-DK"/>
        </w:rPr>
        <w:drawing>
          <wp:inline distT="0" distB="0" distL="0" distR="0" wp14:anchorId="746A6B76" wp14:editId="31A987C7">
            <wp:extent cx="1127760" cy="369570"/>
            <wp:effectExtent l="0" t="0" r="0" b="0"/>
            <wp:docPr id="16" name="Billede 16" descr="AK_Logo_Fa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_Logo_Farv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72" cy="37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554E" w14:textId="77777777" w:rsidR="00EC40EE" w:rsidRDefault="00D957A4" w:rsidP="00EC40EE">
      <w:pPr>
        <w:spacing w:after="0"/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</w:pPr>
      <w:r w:rsidRPr="0008728F">
        <w:rPr>
          <w:rFonts w:ascii="Verdana" w:eastAsiaTheme="majorEastAsia" w:hAnsi="Verdana" w:cs="Arial"/>
          <w:noProof/>
          <w:spacing w:val="5"/>
          <w:kern w:val="28"/>
          <w:sz w:val="24"/>
          <w:lang w:eastAsia="da-DK"/>
        </w:rPr>
        <w:drawing>
          <wp:anchor distT="0" distB="0" distL="114300" distR="114300" simplePos="0" relativeHeight="251689984" behindDoc="0" locked="0" layoutInCell="1" allowOverlap="1" wp14:anchorId="4FCAA526" wp14:editId="2C2E8410">
            <wp:simplePos x="0" y="0"/>
            <wp:positionH relativeFrom="margin">
              <wp:posOffset>4157980</wp:posOffset>
            </wp:positionH>
            <wp:positionV relativeFrom="paragraph">
              <wp:posOffset>100330</wp:posOffset>
            </wp:positionV>
            <wp:extent cx="936617" cy="482600"/>
            <wp:effectExtent l="0" t="0" r="0" b="0"/>
            <wp:wrapNone/>
            <wp:docPr id="5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17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8F">
        <w:rPr>
          <w:rFonts w:ascii="Verdana" w:eastAsiaTheme="majorEastAsia" w:hAnsi="Verdana" w:cs="Arial"/>
          <w:b/>
          <w:noProof/>
          <w:spacing w:val="5"/>
          <w:kern w:val="28"/>
          <w:sz w:val="24"/>
          <w:lang w:eastAsia="da-DK"/>
        </w:rPr>
        <w:drawing>
          <wp:anchor distT="0" distB="0" distL="114300" distR="114300" simplePos="0" relativeHeight="251687936" behindDoc="0" locked="0" layoutInCell="1" allowOverlap="1" wp14:anchorId="0F8D2AD0" wp14:editId="35B02E9A">
            <wp:simplePos x="0" y="0"/>
            <wp:positionH relativeFrom="margin">
              <wp:posOffset>1447800</wp:posOffset>
            </wp:positionH>
            <wp:positionV relativeFrom="paragraph">
              <wp:posOffset>140970</wp:posOffset>
            </wp:positionV>
            <wp:extent cx="1051560" cy="433070"/>
            <wp:effectExtent l="0" t="0" r="0" b="5080"/>
            <wp:wrapSquare wrapText="bothSides"/>
            <wp:docPr id="11" name="Billede 10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8F">
        <w:rPr>
          <w:rFonts w:ascii="Verdana" w:eastAsiaTheme="majorEastAsia" w:hAnsi="Verdana" w:cs="Arial"/>
          <w:b/>
          <w:noProof/>
          <w:spacing w:val="5"/>
          <w:kern w:val="28"/>
          <w:sz w:val="24"/>
          <w:lang w:eastAsia="da-DK"/>
        </w:rPr>
        <w:drawing>
          <wp:anchor distT="0" distB="0" distL="114300" distR="114300" simplePos="0" relativeHeight="251685888" behindDoc="0" locked="0" layoutInCell="1" allowOverlap="1" wp14:anchorId="42F896E6" wp14:editId="55C1BDEF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1023620" cy="454025"/>
            <wp:effectExtent l="0" t="0" r="5080" b="3175"/>
            <wp:wrapSquare wrapText="bothSides"/>
            <wp:docPr id="10" name="Pladsholder til indhold 9" descr="#Decorativ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ladsholder til indhold 9"/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170"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  <w:t xml:space="preserve"> </w:t>
      </w:r>
      <w:r w:rsidR="002C06C6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64"/>
          <w:szCs w:val="64"/>
          <w:lang w:eastAsia="da-DK"/>
        </w:rPr>
        <w:drawing>
          <wp:inline distT="0" distB="0" distL="0" distR="0" wp14:anchorId="04A06580" wp14:editId="186293A7">
            <wp:extent cx="1133475" cy="390336"/>
            <wp:effectExtent l="0" t="0" r="0" b="0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9" cy="399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C46FD" w14:textId="77777777" w:rsidR="00EC40EE" w:rsidRDefault="00EC40EE" w:rsidP="00EC40EE">
      <w:pPr>
        <w:spacing w:after="0"/>
        <w:rPr>
          <w:rFonts w:ascii="Verdana" w:eastAsiaTheme="majorEastAsia" w:hAnsi="Verdana" w:cs="Arial"/>
          <w:b/>
          <w:color w:val="0070C0"/>
          <w:spacing w:val="5"/>
          <w:kern w:val="28"/>
          <w:sz w:val="64"/>
          <w:szCs w:val="64"/>
        </w:rPr>
      </w:pPr>
    </w:p>
    <w:p w14:paraId="08CC0D7D" w14:textId="77777777" w:rsidR="00EC40EE" w:rsidRPr="004B517C" w:rsidRDefault="00EC40EE" w:rsidP="004B517C">
      <w:pPr>
        <w:pStyle w:val="Overskrift1"/>
        <w:jc w:val="center"/>
        <w:rPr>
          <w:rFonts w:ascii="Verdana" w:hAnsi="Verdana"/>
          <w:b/>
          <w:sz w:val="48"/>
        </w:rPr>
      </w:pPr>
      <w:r w:rsidRPr="004B517C">
        <w:rPr>
          <w:rFonts w:ascii="Verdana" w:hAnsi="Verdana"/>
          <w:b/>
          <w:sz w:val="48"/>
        </w:rPr>
        <w:t>Viden om demens</w:t>
      </w:r>
    </w:p>
    <w:p w14:paraId="172E2305" w14:textId="77777777" w:rsidR="00EC40EE" w:rsidRPr="004B517C" w:rsidRDefault="00EC40EE" w:rsidP="004B517C">
      <w:pPr>
        <w:pStyle w:val="Overskrift1"/>
        <w:jc w:val="center"/>
        <w:rPr>
          <w:rFonts w:ascii="Verdana" w:hAnsi="Verdana"/>
          <w:b/>
          <w:sz w:val="48"/>
          <w:szCs w:val="64"/>
        </w:rPr>
      </w:pPr>
      <w:r w:rsidRPr="004B517C">
        <w:rPr>
          <w:rFonts w:ascii="Verdana" w:hAnsi="Verdana"/>
          <w:b/>
          <w:sz w:val="48"/>
        </w:rPr>
        <w:t>kursus for pårørende</w:t>
      </w:r>
    </w:p>
    <w:p w14:paraId="6002298B" w14:textId="77777777" w:rsidR="00EC40EE" w:rsidRDefault="00EC40EE" w:rsidP="00EC40EE">
      <w:pPr>
        <w:spacing w:after="120"/>
        <w:rPr>
          <w:rFonts w:ascii="Verdana" w:hAnsi="Verdana" w:cs="Arial"/>
          <w:sz w:val="20"/>
          <w:szCs w:val="28"/>
        </w:rPr>
      </w:pPr>
    </w:p>
    <w:p w14:paraId="4E009236" w14:textId="77777777" w:rsidR="00EC40EE" w:rsidRPr="00EC40EE" w:rsidRDefault="00EC40EE" w:rsidP="00EC40EE">
      <w:pPr>
        <w:spacing w:after="120"/>
        <w:rPr>
          <w:rFonts w:ascii="Verdana" w:hAnsi="Verdana" w:cs="Arial"/>
          <w:sz w:val="20"/>
          <w:szCs w:val="28"/>
        </w:rPr>
      </w:pPr>
      <w:r w:rsidRPr="00EC40EE">
        <w:rPr>
          <w:rFonts w:ascii="Verdana" w:hAnsi="Verdana" w:cs="Arial"/>
          <w:sz w:val="20"/>
          <w:szCs w:val="28"/>
        </w:rPr>
        <w:t>Når et menneske får en demenssygdom, påvirker det hele familien.</w:t>
      </w:r>
    </w:p>
    <w:p w14:paraId="06F5FDDC" w14:textId="77777777" w:rsidR="00EC40EE" w:rsidRPr="00EC40EE" w:rsidRDefault="00EC40EE" w:rsidP="00EC40EE">
      <w:pPr>
        <w:spacing w:after="120"/>
        <w:rPr>
          <w:rFonts w:ascii="Verdana" w:hAnsi="Verdana" w:cs="Arial"/>
          <w:sz w:val="20"/>
          <w:szCs w:val="28"/>
        </w:rPr>
      </w:pPr>
      <w:r w:rsidRPr="00EC40EE">
        <w:rPr>
          <w:rFonts w:ascii="Verdana" w:hAnsi="Verdana" w:cs="Arial"/>
          <w:sz w:val="20"/>
          <w:szCs w:val="28"/>
        </w:rPr>
        <w:t>Der kan være mange forandringer i hverdagen, og som pårørende kan du opleve at stå alene med mange problemstillinger.</w:t>
      </w:r>
    </w:p>
    <w:p w14:paraId="2618850A" w14:textId="77777777" w:rsidR="00EC40EE" w:rsidRPr="00EC40EE" w:rsidRDefault="00EC40EE" w:rsidP="00EC40EE">
      <w:pPr>
        <w:spacing w:after="120"/>
        <w:rPr>
          <w:rFonts w:ascii="Verdana" w:hAnsi="Verdana" w:cs="Arial"/>
          <w:sz w:val="20"/>
          <w:szCs w:val="28"/>
        </w:rPr>
      </w:pPr>
      <w:r w:rsidRPr="00EC40EE">
        <w:rPr>
          <w:rFonts w:ascii="Verdana" w:hAnsi="Verdana" w:cs="Arial"/>
          <w:sz w:val="20"/>
          <w:szCs w:val="28"/>
        </w:rPr>
        <w:t>Viden om sygdommen og om hvordan du håndterer vanskelige situationer, kan være med til at give jer en bedre hverdag i familien.</w:t>
      </w:r>
    </w:p>
    <w:p w14:paraId="15B4993E" w14:textId="77777777" w:rsidR="00EC40EE" w:rsidRPr="00EC40EE" w:rsidRDefault="00EC40EE" w:rsidP="00EC40EE">
      <w:pPr>
        <w:spacing w:after="120"/>
        <w:rPr>
          <w:rFonts w:ascii="Verdana" w:hAnsi="Verdana" w:cs="Arial"/>
          <w:spacing w:val="5"/>
          <w:kern w:val="28"/>
          <w:sz w:val="20"/>
          <w:szCs w:val="28"/>
        </w:rPr>
      </w:pPr>
      <w:r w:rsidRPr="00EC40EE">
        <w:rPr>
          <w:rFonts w:ascii="Verdana" w:hAnsi="Verdana" w:cs="Arial"/>
          <w:spacing w:val="5"/>
          <w:kern w:val="28"/>
          <w:sz w:val="20"/>
          <w:szCs w:val="28"/>
        </w:rPr>
        <w:t>Du kan deltage på kurset, hvis du er</w:t>
      </w:r>
      <w:r w:rsidR="00A20123">
        <w:rPr>
          <w:rFonts w:ascii="Verdana" w:hAnsi="Verdana" w:cs="Arial"/>
          <w:spacing w:val="5"/>
          <w:kern w:val="28"/>
          <w:sz w:val="20"/>
          <w:szCs w:val="28"/>
        </w:rPr>
        <w:t xml:space="preserve"> pårørende til én med en demens</w:t>
      </w:r>
      <w:r w:rsidRPr="00EC40EE">
        <w:rPr>
          <w:rFonts w:ascii="Verdana" w:hAnsi="Verdana" w:cs="Arial"/>
          <w:spacing w:val="5"/>
          <w:kern w:val="28"/>
          <w:sz w:val="20"/>
          <w:szCs w:val="28"/>
        </w:rPr>
        <w:t>diagnose, eller til en som er i gang med demensudredning.</w:t>
      </w:r>
    </w:p>
    <w:p w14:paraId="4C679360" w14:textId="77777777" w:rsidR="00EC40EE" w:rsidRPr="00EC40EE" w:rsidRDefault="00EC40EE" w:rsidP="00EC40EE">
      <w:pPr>
        <w:spacing w:after="120"/>
        <w:rPr>
          <w:rFonts w:ascii="Verdana" w:hAnsi="Verdana" w:cs="Arial"/>
          <w:spacing w:val="5"/>
          <w:kern w:val="28"/>
          <w:sz w:val="20"/>
          <w:szCs w:val="28"/>
        </w:rPr>
      </w:pPr>
      <w:r w:rsidRPr="00EC40EE">
        <w:rPr>
          <w:rFonts w:ascii="Verdana" w:hAnsi="Verdana" w:cs="Arial"/>
          <w:spacing w:val="5"/>
          <w:kern w:val="28"/>
          <w:sz w:val="20"/>
          <w:szCs w:val="28"/>
        </w:rPr>
        <w:t xml:space="preserve">Den pårørende med demenssygdom skal bo i Allerød, Fredensborg, Frederikssund, </w:t>
      </w:r>
      <w:r w:rsidR="004E3FC3">
        <w:rPr>
          <w:rFonts w:ascii="Verdana" w:hAnsi="Verdana" w:cs="Arial"/>
          <w:spacing w:val="5"/>
          <w:kern w:val="28"/>
          <w:sz w:val="20"/>
          <w:szCs w:val="28"/>
        </w:rPr>
        <w:t xml:space="preserve">Gribskov, </w:t>
      </w:r>
      <w:r w:rsidRPr="00EC40EE">
        <w:rPr>
          <w:rFonts w:ascii="Verdana" w:hAnsi="Verdana" w:cs="Arial"/>
          <w:spacing w:val="5"/>
          <w:kern w:val="28"/>
          <w:sz w:val="20"/>
          <w:szCs w:val="28"/>
        </w:rPr>
        <w:t>Halsnæs, Helsingør, Hillerød eller Hørsholm kommune.</w:t>
      </w:r>
    </w:p>
    <w:p w14:paraId="3C8D9807" w14:textId="77777777" w:rsidR="00EC40EE" w:rsidRPr="00EC40EE" w:rsidRDefault="00EC40EE" w:rsidP="00EC40EE">
      <w:pPr>
        <w:spacing w:after="120"/>
        <w:rPr>
          <w:rFonts w:ascii="Verdana" w:hAnsi="Verdana" w:cs="Arial"/>
          <w:spacing w:val="5"/>
          <w:kern w:val="28"/>
          <w:sz w:val="20"/>
          <w:szCs w:val="28"/>
        </w:rPr>
      </w:pPr>
      <w:r w:rsidRPr="00EC40EE">
        <w:rPr>
          <w:rFonts w:ascii="Verdana" w:hAnsi="Verdana" w:cs="Arial"/>
          <w:spacing w:val="5"/>
          <w:kern w:val="28"/>
          <w:sz w:val="20"/>
          <w:szCs w:val="28"/>
        </w:rPr>
        <w:t>Den pårørende med demenssygdom skal have kontakt til kommunens demenskoordinator</w:t>
      </w:r>
      <w:r w:rsidR="00A20123">
        <w:rPr>
          <w:rFonts w:ascii="Verdana" w:hAnsi="Verdana" w:cs="Arial"/>
          <w:spacing w:val="5"/>
          <w:kern w:val="28"/>
          <w:sz w:val="20"/>
          <w:szCs w:val="28"/>
        </w:rPr>
        <w:t>/demenskonsulent</w:t>
      </w:r>
      <w:r w:rsidRPr="00EC40EE">
        <w:rPr>
          <w:rFonts w:ascii="Verdana" w:hAnsi="Verdana" w:cs="Arial"/>
          <w:spacing w:val="5"/>
          <w:kern w:val="28"/>
          <w:sz w:val="20"/>
          <w:szCs w:val="28"/>
        </w:rPr>
        <w:t xml:space="preserve"> eller have en aftale om det.</w:t>
      </w:r>
    </w:p>
    <w:p w14:paraId="1F0E0954" w14:textId="77777777" w:rsidR="00EC40EE" w:rsidRPr="00EC40EE" w:rsidRDefault="00EC40EE" w:rsidP="00EC40EE">
      <w:pPr>
        <w:spacing w:after="0"/>
        <w:rPr>
          <w:rFonts w:ascii="Verdana" w:eastAsiaTheme="majorEastAsia" w:hAnsi="Verdana" w:cs="Arial"/>
          <w:b/>
          <w:spacing w:val="5"/>
          <w:kern w:val="28"/>
          <w:sz w:val="20"/>
          <w:szCs w:val="28"/>
        </w:rPr>
      </w:pPr>
    </w:p>
    <w:p w14:paraId="7888AB9C" w14:textId="77777777" w:rsidR="00EC40EE" w:rsidRPr="00EC40EE" w:rsidRDefault="00EC40EE" w:rsidP="00EC40EE">
      <w:pPr>
        <w:spacing w:after="40" w:line="240" w:lineRule="auto"/>
        <w:rPr>
          <w:rFonts w:ascii="Verdana" w:eastAsia="Times New Roman" w:hAnsi="Verdana" w:cs="Times New Roman"/>
          <w:b/>
          <w:sz w:val="20"/>
          <w:szCs w:val="18"/>
          <w:lang w:eastAsia="da-DK"/>
        </w:rPr>
      </w:pPr>
      <w:r w:rsidRPr="00EC40EE">
        <w:rPr>
          <w:rFonts w:ascii="Verdana" w:eastAsia="Times New Roman" w:hAnsi="Verdana" w:cs="Times New Roman"/>
          <w:b/>
          <w:sz w:val="20"/>
          <w:szCs w:val="18"/>
          <w:lang w:eastAsia="da-DK"/>
        </w:rPr>
        <w:t>Hvad får du ud af kurset?</w:t>
      </w:r>
    </w:p>
    <w:p w14:paraId="2E2C868B" w14:textId="77777777" w:rsidR="00EC40EE" w:rsidRPr="00EC40EE" w:rsidRDefault="00EC40EE" w:rsidP="00EC40EE">
      <w:pPr>
        <w:numPr>
          <w:ilvl w:val="0"/>
          <w:numId w:val="1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 w:rsidRPr="00EC40EE">
        <w:rPr>
          <w:rFonts w:ascii="Verdana" w:eastAsia="Times New Roman" w:hAnsi="Verdana" w:cs="Times New Roman"/>
          <w:sz w:val="20"/>
          <w:szCs w:val="18"/>
          <w:lang w:eastAsia="da-DK"/>
        </w:rPr>
        <w:t>Grundlæggende viden om demenssygdomme.</w:t>
      </w:r>
    </w:p>
    <w:p w14:paraId="7D325A89" w14:textId="77777777" w:rsidR="00EC40EE" w:rsidRPr="00EC40EE" w:rsidRDefault="00EC40EE" w:rsidP="00EC40EE">
      <w:pPr>
        <w:numPr>
          <w:ilvl w:val="0"/>
          <w:numId w:val="1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 w:rsidRPr="00EC40EE">
        <w:rPr>
          <w:rFonts w:ascii="Verdana" w:eastAsia="Times New Roman" w:hAnsi="Verdana" w:cs="Times New Roman"/>
          <w:sz w:val="20"/>
          <w:szCs w:val="18"/>
          <w:lang w:eastAsia="da-DK"/>
        </w:rPr>
        <w:t>Du bliver bedre i stand til at mestre nogle af de komplekse problemstil</w:t>
      </w:r>
      <w:r w:rsidR="00A20123">
        <w:rPr>
          <w:rFonts w:ascii="Verdana" w:eastAsia="Times New Roman" w:hAnsi="Verdana" w:cs="Times New Roman"/>
          <w:sz w:val="20"/>
          <w:szCs w:val="18"/>
          <w:lang w:eastAsia="da-DK"/>
        </w:rPr>
        <w:t>linger, du møder i hverdagen som pårørende til en</w:t>
      </w:r>
      <w:r w:rsidRPr="00EC40EE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med demens.</w:t>
      </w:r>
    </w:p>
    <w:p w14:paraId="0FC82405" w14:textId="77777777" w:rsidR="00EC40EE" w:rsidRPr="00EC40EE" w:rsidRDefault="00EC40EE" w:rsidP="00EC40EE">
      <w:pPr>
        <w:numPr>
          <w:ilvl w:val="0"/>
          <w:numId w:val="1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 w:rsidRPr="00EC40EE">
        <w:rPr>
          <w:rFonts w:ascii="Verdana" w:eastAsia="Times New Roman" w:hAnsi="Verdana" w:cs="Times New Roman"/>
          <w:sz w:val="20"/>
          <w:szCs w:val="18"/>
          <w:lang w:eastAsia="da-DK"/>
        </w:rPr>
        <w:t xml:space="preserve">Du får mulighed for at udveksle erfaringer med andre, som er i lignende situation og med professionelle. </w:t>
      </w:r>
    </w:p>
    <w:p w14:paraId="0C1A9D2D" w14:textId="77777777" w:rsidR="00EC40EE" w:rsidRPr="00EC40EE" w:rsidRDefault="00A20123" w:rsidP="00EC40EE">
      <w:pPr>
        <w:numPr>
          <w:ilvl w:val="0"/>
          <w:numId w:val="1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>
        <w:rPr>
          <w:rFonts w:ascii="Verdana" w:eastAsia="Times New Roman" w:hAnsi="Verdana" w:cs="Times New Roman"/>
          <w:sz w:val="20"/>
          <w:szCs w:val="18"/>
          <w:lang w:eastAsia="da-DK"/>
        </w:rPr>
        <w:t>Du får kendskab til</w:t>
      </w:r>
      <w:r w:rsidR="00EC40EE" w:rsidRPr="00EC40EE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hvor du kan finde flere informationer om demens</w:t>
      </w:r>
      <w:r>
        <w:rPr>
          <w:rFonts w:ascii="Verdana" w:eastAsia="Times New Roman" w:hAnsi="Verdana" w:cs="Times New Roman"/>
          <w:sz w:val="20"/>
          <w:szCs w:val="18"/>
          <w:lang w:eastAsia="da-DK"/>
        </w:rPr>
        <w:t>, hjælp og støtte</w:t>
      </w:r>
      <w:r w:rsidR="00EC40EE" w:rsidRPr="00EC40EE">
        <w:rPr>
          <w:rFonts w:ascii="Verdana" w:eastAsia="Times New Roman" w:hAnsi="Verdana" w:cs="Times New Roman"/>
          <w:sz w:val="20"/>
          <w:szCs w:val="18"/>
          <w:lang w:eastAsia="da-DK"/>
        </w:rPr>
        <w:t>.</w:t>
      </w:r>
    </w:p>
    <w:p w14:paraId="740C7427" w14:textId="77777777" w:rsidR="00BD23CF" w:rsidRPr="00EC40EE" w:rsidRDefault="00BD23CF">
      <w:pPr>
        <w:rPr>
          <w:sz w:val="20"/>
        </w:rPr>
      </w:pPr>
    </w:p>
    <w:p w14:paraId="1CD0EDD6" w14:textId="77777777" w:rsidR="00EC40EE" w:rsidRPr="00EC40EE" w:rsidRDefault="00AF0E84" w:rsidP="00EC40EE">
      <w:p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>
        <w:rPr>
          <w:rFonts w:ascii="Verdana" w:eastAsia="Times New Roman" w:hAnsi="Verdana" w:cs="Times New Roman"/>
          <w:sz w:val="20"/>
          <w:szCs w:val="18"/>
          <w:lang w:eastAsia="da-DK"/>
        </w:rPr>
        <w:t>Det samlede k</w:t>
      </w:r>
      <w:r w:rsidR="00EC40EE" w:rsidRPr="00EC40EE">
        <w:rPr>
          <w:rFonts w:ascii="Verdana" w:eastAsia="Times New Roman" w:hAnsi="Verdana" w:cs="Times New Roman"/>
          <w:sz w:val="20"/>
          <w:szCs w:val="18"/>
          <w:lang w:eastAsia="da-DK"/>
        </w:rPr>
        <w:t>urs</w:t>
      </w:r>
      <w:r>
        <w:rPr>
          <w:rFonts w:ascii="Verdana" w:eastAsia="Times New Roman" w:hAnsi="Verdana" w:cs="Times New Roman"/>
          <w:sz w:val="20"/>
          <w:szCs w:val="18"/>
          <w:lang w:eastAsia="da-DK"/>
        </w:rPr>
        <w:t>us</w:t>
      </w:r>
      <w:r w:rsidR="00EC40EE" w:rsidRPr="00EC40EE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består af 4 moduler</w:t>
      </w:r>
      <w:r w:rsidR="00076482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</w:t>
      </w:r>
      <w:r w:rsidR="00F56CD5">
        <w:rPr>
          <w:rFonts w:ascii="Verdana" w:eastAsia="Times New Roman" w:hAnsi="Verdana" w:cs="Times New Roman"/>
          <w:sz w:val="20"/>
          <w:szCs w:val="18"/>
          <w:lang w:eastAsia="da-DK"/>
        </w:rPr>
        <w:t>(der kan være ændringer i modulrækkefølge)</w:t>
      </w:r>
      <w:r w:rsidR="00EC40EE" w:rsidRPr="00EC40EE">
        <w:rPr>
          <w:rFonts w:ascii="Verdana" w:eastAsia="Times New Roman" w:hAnsi="Verdana" w:cs="Times New Roman"/>
          <w:sz w:val="20"/>
          <w:szCs w:val="18"/>
          <w:lang w:eastAsia="da-DK"/>
        </w:rPr>
        <w:t xml:space="preserve">: </w:t>
      </w:r>
    </w:p>
    <w:p w14:paraId="1640F35A" w14:textId="77777777" w:rsidR="00EC40EE" w:rsidRPr="00EC40EE" w:rsidRDefault="00A20123" w:rsidP="00EC40EE">
      <w:pPr>
        <w:pStyle w:val="Listeafsnit"/>
        <w:numPr>
          <w:ilvl w:val="0"/>
          <w:numId w:val="2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>
        <w:rPr>
          <w:rFonts w:ascii="Verdana" w:eastAsia="Times New Roman" w:hAnsi="Verdana" w:cs="Times New Roman"/>
          <w:sz w:val="20"/>
          <w:szCs w:val="18"/>
          <w:lang w:eastAsia="da-DK"/>
        </w:rPr>
        <w:t>Modul 1: Introduktion, h</w:t>
      </w:r>
      <w:r w:rsidR="00EC40EE" w:rsidRPr="00EC40EE">
        <w:rPr>
          <w:rFonts w:ascii="Verdana" w:eastAsia="Times New Roman" w:hAnsi="Verdana" w:cs="Times New Roman"/>
          <w:sz w:val="20"/>
          <w:szCs w:val="18"/>
          <w:lang w:eastAsia="da-DK"/>
        </w:rPr>
        <w:t>jernen og demenssygdomme</w:t>
      </w:r>
    </w:p>
    <w:p w14:paraId="54C4778B" w14:textId="77777777" w:rsidR="00EC40EE" w:rsidRPr="004A62A9" w:rsidRDefault="00EC40EE" w:rsidP="004A62A9">
      <w:pPr>
        <w:pStyle w:val="Listeafsnit"/>
        <w:numPr>
          <w:ilvl w:val="0"/>
          <w:numId w:val="2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 w:rsidRPr="00EC40EE">
        <w:rPr>
          <w:rFonts w:ascii="Verdana" w:eastAsia="Times New Roman" w:hAnsi="Verdana" w:cs="Times New Roman"/>
          <w:sz w:val="20"/>
          <w:szCs w:val="18"/>
          <w:lang w:eastAsia="da-DK"/>
        </w:rPr>
        <w:t xml:space="preserve">Modul </w:t>
      </w:r>
      <w:r w:rsidR="004D1133">
        <w:rPr>
          <w:rFonts w:ascii="Verdana" w:eastAsia="Times New Roman" w:hAnsi="Verdana" w:cs="Times New Roman"/>
          <w:sz w:val="20"/>
          <w:szCs w:val="18"/>
          <w:lang w:eastAsia="da-DK"/>
        </w:rPr>
        <w:t>2</w:t>
      </w:r>
      <w:r w:rsidRPr="00EC40EE">
        <w:rPr>
          <w:rFonts w:ascii="Verdana" w:eastAsia="Times New Roman" w:hAnsi="Verdana" w:cs="Times New Roman"/>
          <w:sz w:val="20"/>
          <w:szCs w:val="18"/>
          <w:lang w:eastAsia="da-DK"/>
        </w:rPr>
        <w:t>:</w:t>
      </w:r>
      <w:r w:rsidR="004A62A9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</w:t>
      </w:r>
      <w:r w:rsidR="000E1BFA">
        <w:rPr>
          <w:rFonts w:ascii="Verdana" w:eastAsia="Times New Roman" w:hAnsi="Verdana" w:cs="Times New Roman"/>
          <w:sz w:val="20"/>
          <w:szCs w:val="18"/>
          <w:lang w:eastAsia="da-DK"/>
        </w:rPr>
        <w:t>Jura</w:t>
      </w:r>
      <w:r w:rsidRPr="004A62A9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</w:t>
      </w:r>
    </w:p>
    <w:p w14:paraId="102B0403" w14:textId="77777777" w:rsidR="00F56CD5" w:rsidRDefault="00A20123" w:rsidP="00F56CD5">
      <w:pPr>
        <w:pStyle w:val="Listeafsnit"/>
        <w:numPr>
          <w:ilvl w:val="0"/>
          <w:numId w:val="2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 w:rsidRPr="004A62A9">
        <w:rPr>
          <w:rFonts w:ascii="Verdana" w:eastAsia="Times New Roman" w:hAnsi="Verdana" w:cs="Times New Roman"/>
          <w:sz w:val="20"/>
          <w:szCs w:val="18"/>
          <w:lang w:eastAsia="da-DK"/>
        </w:rPr>
        <w:t xml:space="preserve">Modul </w:t>
      </w:r>
      <w:r w:rsidR="004D1133">
        <w:rPr>
          <w:rFonts w:ascii="Verdana" w:eastAsia="Times New Roman" w:hAnsi="Verdana" w:cs="Times New Roman"/>
          <w:sz w:val="20"/>
          <w:szCs w:val="18"/>
          <w:lang w:eastAsia="da-DK"/>
        </w:rPr>
        <w:t>3</w:t>
      </w:r>
      <w:r w:rsidRPr="004A62A9">
        <w:rPr>
          <w:rFonts w:ascii="Verdana" w:eastAsia="Times New Roman" w:hAnsi="Verdana" w:cs="Times New Roman"/>
          <w:sz w:val="20"/>
          <w:szCs w:val="18"/>
          <w:lang w:eastAsia="da-DK"/>
        </w:rPr>
        <w:t xml:space="preserve">: </w:t>
      </w:r>
      <w:r w:rsidR="000E1BFA">
        <w:rPr>
          <w:rFonts w:ascii="Verdana" w:eastAsia="Times New Roman" w:hAnsi="Verdana" w:cs="Times New Roman"/>
          <w:sz w:val="20"/>
          <w:szCs w:val="18"/>
          <w:lang w:eastAsia="da-DK"/>
        </w:rPr>
        <w:t>Kommunikation og livshistorie</w:t>
      </w:r>
      <w:r w:rsidR="00F56CD5">
        <w:rPr>
          <w:rFonts w:ascii="Verdana" w:eastAsia="Times New Roman" w:hAnsi="Verdana" w:cs="Times New Roman"/>
          <w:sz w:val="20"/>
          <w:szCs w:val="18"/>
          <w:lang w:eastAsia="da-DK"/>
        </w:rPr>
        <w:t xml:space="preserve"> </w:t>
      </w:r>
    </w:p>
    <w:p w14:paraId="5D45ABDF" w14:textId="77777777" w:rsidR="004D1133" w:rsidRDefault="004D1133" w:rsidP="00086F0C">
      <w:pPr>
        <w:pStyle w:val="Listeafsnit"/>
        <w:numPr>
          <w:ilvl w:val="0"/>
          <w:numId w:val="2"/>
        </w:numPr>
        <w:spacing w:after="40" w:line="240" w:lineRule="auto"/>
        <w:rPr>
          <w:rFonts w:ascii="Verdana" w:eastAsia="Times New Roman" w:hAnsi="Verdana" w:cs="Times New Roman"/>
          <w:sz w:val="20"/>
          <w:szCs w:val="18"/>
          <w:lang w:eastAsia="da-DK"/>
        </w:rPr>
      </w:pPr>
      <w:r w:rsidRPr="000E1BFA">
        <w:rPr>
          <w:rFonts w:ascii="Verdana" w:eastAsia="Times New Roman" w:hAnsi="Verdana" w:cs="Times New Roman"/>
          <w:sz w:val="20"/>
          <w:szCs w:val="18"/>
          <w:lang w:eastAsia="da-DK"/>
        </w:rPr>
        <w:t xml:space="preserve">Modul 4: </w:t>
      </w:r>
      <w:r w:rsidR="000E1BFA">
        <w:rPr>
          <w:rFonts w:ascii="Verdana" w:eastAsia="Times New Roman" w:hAnsi="Verdana" w:cs="Times New Roman"/>
          <w:sz w:val="20"/>
          <w:szCs w:val="18"/>
          <w:lang w:eastAsia="da-DK"/>
        </w:rPr>
        <w:t>Hverdagen, at være pårørende, aktiviteter, fremtiden</w:t>
      </w:r>
    </w:p>
    <w:p w14:paraId="54DF8079" w14:textId="77777777" w:rsidR="000E1BFA" w:rsidRPr="000E1BFA" w:rsidRDefault="000E1BFA" w:rsidP="000E1BFA">
      <w:pPr>
        <w:spacing w:after="40" w:line="240" w:lineRule="auto"/>
        <w:ind w:left="360"/>
        <w:rPr>
          <w:rFonts w:ascii="Verdana" w:eastAsia="Times New Roman" w:hAnsi="Verdana" w:cs="Times New Roman"/>
          <w:sz w:val="20"/>
          <w:szCs w:val="18"/>
          <w:lang w:eastAsia="da-DK"/>
        </w:rPr>
      </w:pPr>
    </w:p>
    <w:p w14:paraId="1D508278" w14:textId="77777777" w:rsidR="00EC40EE" w:rsidRDefault="00EC40EE" w:rsidP="00EC40EE">
      <w:pPr>
        <w:spacing w:after="0" w:line="240" w:lineRule="auto"/>
        <w:rPr>
          <w:rFonts w:ascii="Verdana" w:eastAsiaTheme="majorEastAsia" w:hAnsi="Verdana" w:cs="Arial"/>
          <w:b/>
          <w:noProof/>
          <w:spacing w:val="5"/>
          <w:kern w:val="28"/>
          <w:sz w:val="20"/>
          <w:szCs w:val="18"/>
          <w:lang w:eastAsia="da-DK"/>
        </w:rPr>
      </w:pPr>
      <w:r w:rsidRPr="00EC40EE">
        <w:rPr>
          <w:rFonts w:ascii="Verdana" w:eastAsia="Times New Roman" w:hAnsi="Verdana" w:cs="Arial"/>
          <w:spacing w:val="5"/>
          <w:kern w:val="28"/>
          <w:sz w:val="20"/>
          <w:szCs w:val="18"/>
          <w:lang w:eastAsia="da-DK"/>
        </w:rPr>
        <w:t>Du kan vælge at deltage i</w:t>
      </w:r>
      <w:r w:rsidR="00AF0E84">
        <w:rPr>
          <w:rFonts w:ascii="Verdana" w:eastAsia="Times New Roman" w:hAnsi="Verdana" w:cs="Arial"/>
          <w:spacing w:val="5"/>
          <w:kern w:val="28"/>
          <w:sz w:val="20"/>
          <w:szCs w:val="18"/>
          <w:lang w:eastAsia="da-DK"/>
        </w:rPr>
        <w:t xml:space="preserve"> den</w:t>
      </w:r>
      <w:r w:rsidRPr="00EC40EE">
        <w:rPr>
          <w:rFonts w:ascii="Verdana" w:eastAsia="Times New Roman" w:hAnsi="Verdana" w:cs="Arial"/>
          <w:spacing w:val="5"/>
          <w:kern w:val="28"/>
          <w:sz w:val="20"/>
          <w:szCs w:val="18"/>
          <w:lang w:eastAsia="da-DK"/>
        </w:rPr>
        <w:t xml:space="preserve"> </w:t>
      </w:r>
      <w:r w:rsidR="00AF0E84">
        <w:rPr>
          <w:rFonts w:ascii="Verdana" w:eastAsia="Times New Roman" w:hAnsi="Verdana" w:cs="Arial"/>
          <w:spacing w:val="5"/>
          <w:kern w:val="28"/>
          <w:sz w:val="20"/>
          <w:szCs w:val="18"/>
          <w:lang w:eastAsia="da-DK"/>
        </w:rPr>
        <w:t>kommune</w:t>
      </w:r>
      <w:r w:rsidRPr="00EC40EE">
        <w:rPr>
          <w:rFonts w:ascii="Verdana" w:eastAsia="Times New Roman" w:hAnsi="Verdana" w:cs="Arial"/>
          <w:spacing w:val="5"/>
          <w:kern w:val="28"/>
          <w:sz w:val="20"/>
          <w:szCs w:val="18"/>
          <w:lang w:eastAsia="da-DK"/>
        </w:rPr>
        <w:t>, der passer dig bedst.</w:t>
      </w:r>
      <w:r w:rsidRPr="00EC40EE">
        <w:rPr>
          <w:rFonts w:ascii="Verdana" w:eastAsiaTheme="majorEastAsia" w:hAnsi="Verdana" w:cs="Arial"/>
          <w:b/>
          <w:noProof/>
          <w:spacing w:val="5"/>
          <w:kern w:val="28"/>
          <w:sz w:val="20"/>
          <w:szCs w:val="18"/>
          <w:lang w:eastAsia="da-DK"/>
        </w:rPr>
        <w:t xml:space="preserve"> </w:t>
      </w:r>
    </w:p>
    <w:p w14:paraId="34A9E746" w14:textId="77777777" w:rsidR="00AF0E84" w:rsidRDefault="00AF0E84" w:rsidP="00EC40EE">
      <w:pPr>
        <w:spacing w:after="0" w:line="240" w:lineRule="auto"/>
        <w:rPr>
          <w:rFonts w:ascii="Verdana" w:eastAsiaTheme="majorEastAsia" w:hAnsi="Verdana" w:cs="Arial"/>
          <w:b/>
          <w:noProof/>
          <w:spacing w:val="5"/>
          <w:kern w:val="28"/>
          <w:sz w:val="20"/>
          <w:szCs w:val="18"/>
          <w:lang w:eastAsia="da-DK"/>
        </w:rPr>
      </w:pPr>
    </w:p>
    <w:p w14:paraId="751A2C50" w14:textId="77777777" w:rsidR="00AF0E84" w:rsidRPr="00A20123" w:rsidRDefault="00AF0E84" w:rsidP="00AF0E84">
      <w:pPr>
        <w:spacing w:after="0" w:line="240" w:lineRule="auto"/>
        <w:jc w:val="center"/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28"/>
          <w:szCs w:val="28"/>
          <w:lang w:eastAsia="da-DK"/>
        </w:rPr>
      </w:pPr>
    </w:p>
    <w:p w14:paraId="0822E8A2" w14:textId="77777777" w:rsidR="00AF0E84" w:rsidRDefault="00AF0E84" w:rsidP="00AF0E84">
      <w:pPr>
        <w:spacing w:after="0" w:line="240" w:lineRule="auto"/>
        <w:jc w:val="center"/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</w:pPr>
      <w:r w:rsidRPr="00A20123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>Tilmelding senest 2 dage før kursusstart</w:t>
      </w:r>
      <w:r w:rsidR="003C5632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>, først til mølle</w:t>
      </w:r>
    </w:p>
    <w:p w14:paraId="0E7B86B7" w14:textId="77777777" w:rsidR="00286510" w:rsidRDefault="00286510" w:rsidP="00286510">
      <w:pPr>
        <w:spacing w:after="0" w:line="240" w:lineRule="auto"/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</w:pPr>
      <w:r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 xml:space="preserve"> </w:t>
      </w:r>
    </w:p>
    <w:p w14:paraId="38008369" w14:textId="3E2AE40C" w:rsidR="00A20123" w:rsidRDefault="00AF0E84" w:rsidP="00286510">
      <w:pPr>
        <w:spacing w:after="0" w:line="240" w:lineRule="auto"/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</w:pPr>
      <w:r w:rsidRPr="00A20123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 xml:space="preserve">Tilmelding er til deltagelse i </w:t>
      </w:r>
      <w:r w:rsidRPr="004E3FC3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highlight w:val="yellow"/>
          <w:u w:val="single"/>
          <w:lang w:eastAsia="da-DK"/>
        </w:rPr>
        <w:t>ALLE</w:t>
      </w:r>
      <w:r w:rsidRPr="000C6137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 xml:space="preserve"> moduler</w:t>
      </w:r>
    </w:p>
    <w:p w14:paraId="78FB39A8" w14:textId="77777777" w:rsidR="00286510" w:rsidRDefault="00A20123" w:rsidP="00AF0E84">
      <w:pPr>
        <w:spacing w:after="0" w:line="240" w:lineRule="auto"/>
        <w:jc w:val="center"/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</w:pPr>
      <w:r w:rsidRPr="00A20123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 xml:space="preserve"> </w:t>
      </w:r>
    </w:p>
    <w:p w14:paraId="06BE16CF" w14:textId="33EBD29A" w:rsidR="00AF0E84" w:rsidRPr="00EC40EE" w:rsidRDefault="00A20123" w:rsidP="00AF0E84">
      <w:pPr>
        <w:spacing w:after="0" w:line="240" w:lineRule="auto"/>
        <w:jc w:val="center"/>
        <w:rPr>
          <w:rFonts w:ascii="Verdana" w:eastAsia="Times New Roman" w:hAnsi="Verdana" w:cs="Arial"/>
          <w:color w:val="0070C0"/>
          <w:spacing w:val="5"/>
          <w:kern w:val="28"/>
          <w:sz w:val="32"/>
          <w:szCs w:val="32"/>
          <w:lang w:eastAsia="da-DK"/>
        </w:rPr>
      </w:pPr>
      <w:r w:rsidRPr="00A20123">
        <w:rPr>
          <w:rFonts w:ascii="Verdana" w:eastAsiaTheme="majorEastAsia" w:hAnsi="Verdana" w:cs="Arial"/>
          <w:b/>
          <w:noProof/>
          <w:color w:val="0070C0"/>
          <w:spacing w:val="5"/>
          <w:kern w:val="28"/>
          <w:sz w:val="32"/>
          <w:szCs w:val="32"/>
          <w:lang w:eastAsia="da-DK"/>
        </w:rPr>
        <w:t>i samme kommune</w:t>
      </w:r>
    </w:p>
    <w:p w14:paraId="457DB780" w14:textId="77777777" w:rsidR="00EC40EE" w:rsidRDefault="00EC40EE">
      <w:pPr>
        <w:rPr>
          <w:sz w:val="32"/>
          <w:szCs w:val="32"/>
        </w:rPr>
      </w:pPr>
    </w:p>
    <w:p w14:paraId="02F57B1A" w14:textId="77777777" w:rsidR="00E77099" w:rsidRDefault="00E77099" w:rsidP="00BD66C0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3C18F5FC" w14:textId="77777777" w:rsidR="008B10CE" w:rsidRPr="005E44BA" w:rsidRDefault="008B10CE" w:rsidP="008B10CE">
      <w:pPr>
        <w:spacing w:after="0"/>
        <w:rPr>
          <w:rFonts w:ascii="Verdana" w:hAnsi="Verdana"/>
          <w:b/>
          <w:bCs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bCs/>
          <w:color w:val="0070C0"/>
          <w:sz w:val="20"/>
          <w:szCs w:val="20"/>
          <w:u w:val="single"/>
        </w:rPr>
        <w:t>Hillerød Kommune</w:t>
      </w:r>
    </w:p>
    <w:p w14:paraId="72A137CD" w14:textId="04EECAE3" w:rsidR="008B10CE" w:rsidRPr="008615BA" w:rsidRDefault="008B10CE" w:rsidP="008B10CE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bCs/>
          <w:sz w:val="20"/>
          <w:szCs w:val="20"/>
        </w:rPr>
        <w:t>Hvornår:</w:t>
      </w:r>
      <w:r w:rsidRPr="005E44BA">
        <w:rPr>
          <w:rFonts w:ascii="Verdana" w:hAnsi="Verdana"/>
          <w:sz w:val="20"/>
          <w:szCs w:val="20"/>
        </w:rPr>
        <w:t> </w:t>
      </w:r>
      <w:r w:rsidR="00834A66" w:rsidRPr="00834A66">
        <w:rPr>
          <w:rFonts w:ascii="Verdana" w:hAnsi="Verdana"/>
          <w:b/>
          <w:bCs/>
          <w:sz w:val="20"/>
          <w:szCs w:val="20"/>
        </w:rPr>
        <w:t>Vinter 2026</w:t>
      </w:r>
      <w:r w:rsidR="00834A66">
        <w:rPr>
          <w:rFonts w:ascii="Verdana" w:hAnsi="Verdana"/>
          <w:b/>
          <w:bCs/>
          <w:sz w:val="20"/>
          <w:szCs w:val="20"/>
        </w:rPr>
        <w:t xml:space="preserve">: </w:t>
      </w:r>
      <w:r w:rsidR="00834A66" w:rsidRPr="00834A66">
        <w:rPr>
          <w:rFonts w:ascii="Verdana" w:hAnsi="Verdana"/>
          <w:sz w:val="20"/>
          <w:szCs w:val="20"/>
        </w:rPr>
        <w:t>Datoerne er ikke klar endnu</w:t>
      </w:r>
      <w:r w:rsidR="00834A66">
        <w:rPr>
          <w:rFonts w:ascii="Verdana" w:hAnsi="Verdana"/>
          <w:b/>
          <w:bCs/>
          <w:sz w:val="20"/>
          <w:szCs w:val="20"/>
        </w:rPr>
        <w:t xml:space="preserve"> </w:t>
      </w:r>
      <w:r w:rsidR="008615BA" w:rsidRPr="008615BA">
        <w:rPr>
          <w:rFonts w:ascii="Verdana" w:hAnsi="Verdana"/>
          <w:sz w:val="20"/>
          <w:szCs w:val="20"/>
        </w:rPr>
        <w:t>kommer senere 2026</w:t>
      </w:r>
    </w:p>
    <w:p w14:paraId="2DE6B819" w14:textId="77777777" w:rsidR="008B10CE" w:rsidRPr="005E44BA" w:rsidRDefault="008B10CE" w:rsidP="008B10CE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bCs/>
          <w:sz w:val="20"/>
          <w:szCs w:val="20"/>
        </w:rPr>
        <w:t xml:space="preserve">Hvor: </w:t>
      </w:r>
      <w:r w:rsidRPr="005E44BA">
        <w:rPr>
          <w:rFonts w:ascii="Verdana" w:hAnsi="Verdana"/>
          <w:sz w:val="20"/>
          <w:szCs w:val="20"/>
        </w:rPr>
        <w:t xml:space="preserve">Fr.borg centret, Lokale7 på 1. sal., 3400 Hillerød – der er elevator. </w:t>
      </w:r>
    </w:p>
    <w:p w14:paraId="07315E0B" w14:textId="77777777" w:rsidR="008B10CE" w:rsidRPr="005E44BA" w:rsidRDefault="008B10CE" w:rsidP="008B10CE">
      <w:pPr>
        <w:spacing w:after="0"/>
        <w:rPr>
          <w:rFonts w:ascii="Verdana" w:hAnsi="Verdana"/>
          <w:b/>
          <w:bCs/>
          <w:sz w:val="20"/>
          <w:szCs w:val="20"/>
        </w:rPr>
      </w:pPr>
      <w:r w:rsidRPr="005E44BA">
        <w:rPr>
          <w:rFonts w:ascii="Verdana" w:hAnsi="Verdana"/>
          <w:b/>
          <w:bCs/>
          <w:sz w:val="20"/>
          <w:szCs w:val="20"/>
        </w:rPr>
        <w:t xml:space="preserve">Tilmelding: </w:t>
      </w:r>
      <w:r w:rsidRPr="005E44BA">
        <w:rPr>
          <w:rFonts w:ascii="Verdana" w:hAnsi="Verdana"/>
          <w:sz w:val="20"/>
          <w:szCs w:val="20"/>
        </w:rPr>
        <w:t xml:space="preserve">Kontakt demenskoordinator Malja Ingversen Tlf. 7232 8032, mail: </w:t>
      </w:r>
      <w:hyperlink r:id="rId17" w:history="1">
        <w:r w:rsidRPr="005E44BA">
          <w:rPr>
            <w:rStyle w:val="Hyperlink"/>
            <w:rFonts w:ascii="Verdana" w:hAnsi="Verdana"/>
            <w:sz w:val="20"/>
            <w:szCs w:val="20"/>
          </w:rPr>
          <w:t>mali@hillerod.dk</w:t>
        </w:r>
      </w:hyperlink>
      <w:r w:rsidRPr="005E44BA">
        <w:rPr>
          <w:rFonts w:ascii="Verdana" w:hAnsi="Verdana"/>
          <w:sz w:val="20"/>
          <w:szCs w:val="20"/>
        </w:rPr>
        <w:t xml:space="preserve"> eller demenskoordinator Astrid Christensen Tlf.: 7232 8075, mail: </w:t>
      </w:r>
      <w:hyperlink r:id="rId18" w:history="1">
        <w:r w:rsidRPr="005E44BA">
          <w:rPr>
            <w:rStyle w:val="Hyperlink"/>
            <w:rFonts w:ascii="Verdana" w:hAnsi="Verdana"/>
            <w:sz w:val="20"/>
            <w:szCs w:val="20"/>
          </w:rPr>
          <w:t>astch@hillerod.dk</w:t>
        </w:r>
      </w:hyperlink>
    </w:p>
    <w:p w14:paraId="12502901" w14:textId="77777777" w:rsidR="00E30DDF" w:rsidRPr="005E44BA" w:rsidRDefault="00E30DDF" w:rsidP="00BD66C0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0D1C3B12" w14:textId="16CB9701" w:rsidR="00303237" w:rsidRPr="00E33164" w:rsidRDefault="00394F1E" w:rsidP="00303237">
      <w:pPr>
        <w:spacing w:after="0" w:line="240" w:lineRule="auto"/>
        <w:rPr>
          <w:rFonts w:ascii="Verdana" w:hAnsi="Verdana"/>
          <w:b/>
          <w:bCs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bCs/>
          <w:color w:val="0070C0"/>
          <w:sz w:val="20"/>
          <w:szCs w:val="20"/>
          <w:u w:val="single"/>
        </w:rPr>
        <w:t>Helsingør Kommune</w:t>
      </w:r>
    </w:p>
    <w:p w14:paraId="7967905B" w14:textId="6090FF01" w:rsidR="008B10CE" w:rsidRPr="005E44BA" w:rsidRDefault="008B10CE" w:rsidP="008B10CE">
      <w:p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5E44BA">
        <w:rPr>
          <w:rFonts w:ascii="Verdana" w:hAnsi="Verdana"/>
          <w:b/>
          <w:bCs/>
          <w:sz w:val="20"/>
          <w:szCs w:val="20"/>
        </w:rPr>
        <w:t>2026 Forår:</w:t>
      </w:r>
      <w:r w:rsidRPr="005E44BA">
        <w:rPr>
          <w:rFonts w:ascii="Verdana" w:hAnsi="Verdana"/>
          <w:sz w:val="20"/>
          <w:szCs w:val="20"/>
        </w:rPr>
        <w:t xml:space="preserve"> 3/3, 10/3, 17/3, 24/3 </w:t>
      </w:r>
      <w:r w:rsidRPr="005E44BA">
        <w:rPr>
          <w:rFonts w:ascii="Verdana" w:hAnsi="Verdana"/>
          <w:b/>
          <w:bCs/>
          <w:sz w:val="20"/>
          <w:szCs w:val="20"/>
        </w:rPr>
        <w:t>Efterår</w:t>
      </w:r>
      <w:r w:rsidRPr="005E44BA">
        <w:rPr>
          <w:rFonts w:ascii="Verdana" w:hAnsi="Verdana"/>
          <w:sz w:val="20"/>
          <w:szCs w:val="20"/>
        </w:rPr>
        <w:t xml:space="preserve">: 20/10, 27/10, 3/11, 10/11 </w:t>
      </w:r>
      <w:r w:rsidR="00796CA1" w:rsidRPr="005E44BA">
        <w:rPr>
          <w:rFonts w:ascii="Verdana" w:hAnsi="Verdana"/>
          <w:sz w:val="20"/>
          <w:szCs w:val="20"/>
        </w:rPr>
        <w:t>- Alle</w:t>
      </w:r>
      <w:r w:rsidRPr="005E44BA">
        <w:rPr>
          <w:rFonts w:ascii="Verdana" w:hAnsi="Verdana"/>
          <w:sz w:val="20"/>
          <w:szCs w:val="20"/>
        </w:rPr>
        <w:t xml:space="preserve"> dage kl. 16-18.30 </w:t>
      </w:r>
    </w:p>
    <w:p w14:paraId="1519FB5B" w14:textId="77777777" w:rsidR="008B10CE" w:rsidRPr="005E44BA" w:rsidRDefault="008B10CE" w:rsidP="008B10CE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bCs/>
          <w:sz w:val="20"/>
          <w:szCs w:val="20"/>
        </w:rPr>
        <w:t>Hvor:</w:t>
      </w:r>
      <w:r w:rsidRPr="005E44BA">
        <w:rPr>
          <w:rFonts w:ascii="Verdana" w:hAnsi="Verdana"/>
          <w:sz w:val="20"/>
          <w:szCs w:val="20"/>
        </w:rPr>
        <w:t xml:space="preserve"> Sundhedshuset, Birkedalsvej 35A –lokale 0.09 (Hovedindgang) 3000 Helsingør</w:t>
      </w:r>
    </w:p>
    <w:p w14:paraId="20CC951F" w14:textId="77777777" w:rsidR="008B10CE" w:rsidRPr="005E44BA" w:rsidRDefault="008B10CE" w:rsidP="008B10CE">
      <w:pPr>
        <w:spacing w:after="0"/>
        <w:rPr>
          <w:rFonts w:ascii="Verdana" w:hAnsi="Verdana"/>
          <w:sz w:val="20"/>
          <w:szCs w:val="20"/>
          <w:lang w:val="en-US"/>
        </w:rPr>
      </w:pPr>
      <w:r w:rsidRPr="005E44BA">
        <w:rPr>
          <w:rFonts w:ascii="Verdana" w:hAnsi="Verdana"/>
          <w:b/>
          <w:bCs/>
          <w:sz w:val="20"/>
          <w:szCs w:val="20"/>
          <w:lang w:val="en-US"/>
        </w:rPr>
        <w:t xml:space="preserve">Tilmelding: </w:t>
      </w:r>
      <w:r w:rsidRPr="005E44BA">
        <w:rPr>
          <w:rFonts w:ascii="Verdana" w:hAnsi="Verdana"/>
          <w:sz w:val="20"/>
          <w:szCs w:val="20"/>
          <w:lang w:val="en-US"/>
        </w:rPr>
        <w:t xml:space="preserve">Demenskoordinator Irene Wissum, Tlf.: 2531 3056, mail </w:t>
      </w:r>
      <w:hyperlink r:id="rId19" w:tooltip="#AutoGenerate" w:history="1">
        <w:r w:rsidRPr="005E44BA">
          <w:rPr>
            <w:rStyle w:val="Hyperlink"/>
            <w:rFonts w:ascii="Verdana" w:hAnsi="Verdana"/>
            <w:sz w:val="20"/>
            <w:szCs w:val="20"/>
            <w:lang w:val="en-US"/>
          </w:rPr>
          <w:t>Iwi04@helsingor.dk</w:t>
        </w:r>
      </w:hyperlink>
      <w:r w:rsidRPr="005E44BA">
        <w:rPr>
          <w:rFonts w:ascii="Verdana" w:hAnsi="Verdana"/>
          <w:sz w:val="20"/>
          <w:szCs w:val="20"/>
          <w:lang w:val="en-US"/>
        </w:rPr>
        <w:t xml:space="preserve">, Camilla Torp Serritzlew, Tlf.: 5129 3754 mail: </w:t>
      </w:r>
      <w:hyperlink r:id="rId20" w:history="1">
        <w:r w:rsidRPr="005E44BA">
          <w:rPr>
            <w:rStyle w:val="Hyperlink"/>
            <w:rFonts w:ascii="Verdana" w:hAnsi="Verdana"/>
            <w:sz w:val="20"/>
            <w:szCs w:val="20"/>
            <w:lang w:val="en-US"/>
          </w:rPr>
          <w:t>Camts@helsingor.dk</w:t>
        </w:r>
      </w:hyperlink>
      <w:r w:rsidRPr="005E44BA">
        <w:rPr>
          <w:rFonts w:ascii="Verdana" w:hAnsi="Verdana"/>
          <w:sz w:val="20"/>
          <w:szCs w:val="20"/>
          <w:lang w:val="en-US"/>
        </w:rPr>
        <w:t xml:space="preserve"> , Elisabeth Nielsen mail </w:t>
      </w:r>
      <w:hyperlink r:id="rId21" w:history="1">
        <w:r w:rsidRPr="005E44BA">
          <w:rPr>
            <w:rStyle w:val="Hyperlink"/>
            <w:rFonts w:ascii="Verdana" w:hAnsi="Verdana"/>
            <w:sz w:val="20"/>
            <w:szCs w:val="20"/>
            <w:lang w:val="en-US"/>
          </w:rPr>
          <w:t>eni04@helsingor.dk</w:t>
        </w:r>
      </w:hyperlink>
      <w:r w:rsidRPr="005E44BA">
        <w:rPr>
          <w:rFonts w:ascii="Verdana" w:hAnsi="Verdana"/>
          <w:sz w:val="20"/>
          <w:szCs w:val="20"/>
          <w:lang w:val="en-US"/>
        </w:rPr>
        <w:t xml:space="preserve">  Tlf.: 4186 8025 eller Bente Teslak, Tlf.: 4186 8026 mail: </w:t>
      </w:r>
      <w:hyperlink r:id="rId22" w:history="1">
        <w:r w:rsidRPr="005E44BA">
          <w:rPr>
            <w:rStyle w:val="Hyperlink"/>
            <w:rFonts w:ascii="Verdana" w:hAnsi="Verdana"/>
            <w:sz w:val="20"/>
            <w:szCs w:val="20"/>
            <w:lang w:val="en-US"/>
          </w:rPr>
          <w:t>btesl@helsingor.dk</w:t>
        </w:r>
      </w:hyperlink>
      <w:r w:rsidRPr="005E44BA">
        <w:rPr>
          <w:rFonts w:ascii="Verdana" w:hAnsi="Verdana"/>
          <w:sz w:val="20"/>
          <w:szCs w:val="20"/>
          <w:lang w:val="en-US"/>
        </w:rPr>
        <w:t xml:space="preserve"> </w:t>
      </w:r>
    </w:p>
    <w:p w14:paraId="78226A0A" w14:textId="77777777" w:rsidR="00DD0B0B" w:rsidRPr="005E44BA" w:rsidRDefault="00DD0B0B" w:rsidP="00DD0B0B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  <w:lang w:val="en-US"/>
        </w:rPr>
      </w:pPr>
    </w:p>
    <w:p w14:paraId="64AAC074" w14:textId="77777777" w:rsidR="00C7091A" w:rsidRPr="005E44BA" w:rsidRDefault="00C7091A" w:rsidP="00C7091A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color w:val="0070C0"/>
          <w:sz w:val="20"/>
          <w:szCs w:val="20"/>
          <w:u w:val="single"/>
        </w:rPr>
        <w:t>Hørsholm Kommune</w:t>
      </w:r>
    </w:p>
    <w:p w14:paraId="0C62930E" w14:textId="063A9DD7" w:rsidR="005D3E26" w:rsidRDefault="005D3E26" w:rsidP="005D3E2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Hvornår: </w:t>
      </w:r>
      <w:r w:rsidR="001508F4">
        <w:rPr>
          <w:rFonts w:ascii="Verdana" w:hAnsi="Verdana"/>
          <w:b/>
          <w:sz w:val="20"/>
          <w:szCs w:val="20"/>
        </w:rPr>
        <w:t>Vinter</w:t>
      </w:r>
      <w:r w:rsidRPr="005D3E26">
        <w:rPr>
          <w:rFonts w:ascii="Verdana" w:hAnsi="Verdana"/>
          <w:b/>
          <w:sz w:val="20"/>
          <w:szCs w:val="20"/>
        </w:rPr>
        <w:t xml:space="preserve"> 202</w:t>
      </w:r>
      <w:r w:rsidR="00F520A1">
        <w:rPr>
          <w:rFonts w:ascii="Verdana" w:hAnsi="Verdana"/>
          <w:b/>
          <w:sz w:val="20"/>
          <w:szCs w:val="20"/>
        </w:rPr>
        <w:t>6</w:t>
      </w:r>
      <w:r w:rsidRPr="005D3E26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F50334">
        <w:rPr>
          <w:rFonts w:ascii="Verdana" w:hAnsi="Verdana"/>
          <w:sz w:val="20"/>
          <w:szCs w:val="20"/>
        </w:rPr>
        <w:t xml:space="preserve">19/2, </w:t>
      </w:r>
      <w:r w:rsidR="00F520A1">
        <w:rPr>
          <w:rFonts w:ascii="Verdana" w:hAnsi="Verdana"/>
          <w:sz w:val="20"/>
          <w:szCs w:val="20"/>
        </w:rPr>
        <w:t>26/2,</w:t>
      </w:r>
      <w:r w:rsidR="00F50334">
        <w:rPr>
          <w:rFonts w:ascii="Verdana" w:hAnsi="Verdana"/>
          <w:sz w:val="20"/>
          <w:szCs w:val="20"/>
        </w:rPr>
        <w:t xml:space="preserve"> </w:t>
      </w:r>
      <w:r w:rsidR="00F520A1">
        <w:rPr>
          <w:rFonts w:ascii="Verdana" w:hAnsi="Verdana"/>
          <w:sz w:val="20"/>
          <w:szCs w:val="20"/>
        </w:rPr>
        <w:t>5/3,</w:t>
      </w:r>
      <w:r w:rsidR="00F50334">
        <w:rPr>
          <w:rFonts w:ascii="Verdana" w:hAnsi="Verdana"/>
          <w:sz w:val="20"/>
          <w:szCs w:val="20"/>
        </w:rPr>
        <w:t xml:space="preserve"> </w:t>
      </w:r>
      <w:r w:rsidR="00F520A1">
        <w:rPr>
          <w:rFonts w:ascii="Verdana" w:hAnsi="Verdana"/>
          <w:sz w:val="20"/>
          <w:szCs w:val="20"/>
        </w:rPr>
        <w:t>12/3, Alle dage kl. 16.00-18.30</w:t>
      </w:r>
    </w:p>
    <w:p w14:paraId="3CB0373C" w14:textId="77777777" w:rsidR="005D3E26" w:rsidRDefault="005D3E26" w:rsidP="005D3E26">
      <w:pPr>
        <w:spacing w:after="0" w:line="240" w:lineRule="auto"/>
        <w:rPr>
          <w:rFonts w:ascii="Verdana" w:eastAsiaTheme="majorEastAsia" w:hAnsi="Verdana" w:cs="Arial"/>
          <w:spacing w:val="5"/>
          <w:kern w:val="28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Hvor: </w:t>
      </w:r>
      <w:r>
        <w:rPr>
          <w:rFonts w:ascii="Verdana" w:eastAsiaTheme="majorEastAsia" w:hAnsi="Verdana" w:cs="Arial"/>
          <w:spacing w:val="5"/>
          <w:kern w:val="28"/>
          <w:sz w:val="20"/>
          <w:szCs w:val="20"/>
        </w:rPr>
        <w:t xml:space="preserve">Sundheds-og rehabiliteringscentret Louiselund 9 - 2970 Hørsholm. </w:t>
      </w:r>
    </w:p>
    <w:p w14:paraId="4F43C6A6" w14:textId="77777777" w:rsidR="005D3E26" w:rsidRDefault="005D3E26" w:rsidP="005D3E26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Tilmelding: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Demenskoordinator Helle Nielsen, tlf.: 48494690, mail:</w:t>
      </w:r>
      <w:hyperlink r:id="rId23" w:tooltip="#AutoGenerate" w:history="1">
        <w:r>
          <w:rPr>
            <w:rStyle w:val="Hyperlink"/>
            <w:rFonts w:ascii="Verdana" w:hAnsi="Verdana"/>
            <w:color w:val="0070C0"/>
            <w:sz w:val="20"/>
            <w:szCs w:val="20"/>
          </w:rPr>
          <w:t>hen@horsholm.dk</w:t>
        </w:r>
      </w:hyperlink>
    </w:p>
    <w:p w14:paraId="2A01D5D5" w14:textId="3E3C14DC" w:rsidR="00094FDA" w:rsidRDefault="00094FDA" w:rsidP="00DD0B0B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2E3E47FF" w14:textId="77777777" w:rsidR="00242B42" w:rsidRPr="005E44BA" w:rsidRDefault="00242B42" w:rsidP="00242B42">
      <w:pPr>
        <w:spacing w:after="0"/>
        <w:rPr>
          <w:rFonts w:ascii="Verdana" w:hAnsi="Verdana"/>
          <w:b/>
          <w:bCs/>
          <w:color w:val="FF0000"/>
          <w:sz w:val="20"/>
          <w:szCs w:val="20"/>
          <w:u w:val="single"/>
        </w:rPr>
      </w:pPr>
      <w:r w:rsidRPr="005E44BA">
        <w:rPr>
          <w:rFonts w:ascii="Verdana" w:hAnsi="Verdana"/>
          <w:b/>
          <w:bCs/>
          <w:color w:val="0070C0"/>
          <w:sz w:val="20"/>
          <w:szCs w:val="20"/>
          <w:u w:val="single"/>
        </w:rPr>
        <w:t>Halsnæs Kommune</w:t>
      </w:r>
    </w:p>
    <w:p w14:paraId="265CBEA1" w14:textId="17077288" w:rsidR="00242B42" w:rsidRPr="001508F4" w:rsidRDefault="00242B42" w:rsidP="00242B42">
      <w:pPr>
        <w:spacing w:after="0"/>
        <w:rPr>
          <w:rFonts w:ascii="Verdana" w:hAnsi="Verdana"/>
          <w:spacing w:val="5"/>
          <w:sz w:val="20"/>
          <w:szCs w:val="20"/>
          <w14:ligatures w14:val="standardContextual"/>
        </w:rPr>
      </w:pPr>
      <w:r w:rsidRPr="005E44BA">
        <w:rPr>
          <w:rFonts w:ascii="Verdana" w:hAnsi="Verdana"/>
          <w:b/>
          <w:bCs/>
          <w:sz w:val="20"/>
          <w:szCs w:val="20"/>
        </w:rPr>
        <w:t xml:space="preserve">Hvornår: </w:t>
      </w:r>
      <w:r w:rsidR="001508F4" w:rsidRPr="001508F4">
        <w:rPr>
          <w:rFonts w:ascii="Verdana" w:hAnsi="Verdana"/>
          <w:b/>
          <w:bCs/>
          <w:sz w:val="20"/>
          <w:szCs w:val="20"/>
        </w:rPr>
        <w:t>Forår 2026:</w:t>
      </w:r>
      <w:r w:rsidR="001508F4" w:rsidRPr="001508F4">
        <w:rPr>
          <w:rFonts w:ascii="Verdana" w:hAnsi="Verdana"/>
          <w:sz w:val="20"/>
          <w:szCs w:val="20"/>
        </w:rPr>
        <w:t>12.3,26.3,09.4,</w:t>
      </w:r>
      <w:r w:rsidR="001508F4">
        <w:rPr>
          <w:rFonts w:ascii="Verdana" w:hAnsi="Verdana"/>
          <w:sz w:val="20"/>
          <w:szCs w:val="20"/>
        </w:rPr>
        <w:t xml:space="preserve"> </w:t>
      </w:r>
      <w:r w:rsidR="001508F4" w:rsidRPr="001508F4">
        <w:rPr>
          <w:rFonts w:ascii="Verdana" w:hAnsi="Verdana"/>
          <w:sz w:val="20"/>
          <w:szCs w:val="20"/>
        </w:rPr>
        <w:t xml:space="preserve">Alle </w:t>
      </w:r>
      <w:r w:rsidR="001508F4">
        <w:rPr>
          <w:rFonts w:ascii="Verdana" w:hAnsi="Verdana"/>
          <w:sz w:val="20"/>
          <w:szCs w:val="20"/>
        </w:rPr>
        <w:t xml:space="preserve">dage </w:t>
      </w:r>
      <w:r w:rsidR="001508F4" w:rsidRPr="001508F4">
        <w:rPr>
          <w:rFonts w:ascii="Verdana" w:hAnsi="Verdana"/>
          <w:sz w:val="20"/>
          <w:szCs w:val="20"/>
        </w:rPr>
        <w:t>torsdag fra kl.14.00-17.00</w:t>
      </w:r>
    </w:p>
    <w:p w14:paraId="4F09FAC8" w14:textId="77777777" w:rsidR="00242B42" w:rsidRPr="005E44BA" w:rsidRDefault="00242B42" w:rsidP="00242B42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bCs/>
          <w:sz w:val="20"/>
          <w:szCs w:val="20"/>
        </w:rPr>
        <w:t>Hvor:</w:t>
      </w:r>
      <w:r w:rsidRPr="005E44BA">
        <w:rPr>
          <w:rFonts w:ascii="Verdana" w:hAnsi="Verdana"/>
          <w:sz w:val="20"/>
          <w:szCs w:val="20"/>
        </w:rPr>
        <w:t xml:space="preserve"> Rådhuset, Syrevej 1, 3300 Frederiksværk, Indgang B lokal Skoven</w:t>
      </w:r>
    </w:p>
    <w:p w14:paraId="4CE6B1C2" w14:textId="77777777" w:rsidR="00242B42" w:rsidRPr="005E44BA" w:rsidRDefault="00242B42" w:rsidP="00242B42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bCs/>
          <w:sz w:val="20"/>
          <w:szCs w:val="20"/>
        </w:rPr>
        <w:t>Tilmelding:</w:t>
      </w:r>
      <w:r w:rsidRPr="005E44BA">
        <w:rPr>
          <w:rFonts w:ascii="Verdana" w:hAnsi="Verdana"/>
          <w:sz w:val="20"/>
          <w:szCs w:val="20"/>
        </w:rPr>
        <w:t xml:space="preserve"> Demenskonsulent Rikke Wedel, mail </w:t>
      </w:r>
      <w:hyperlink r:id="rId24" w:tooltip="#AutoGenerate" w:history="1">
        <w:r w:rsidRPr="005E44BA">
          <w:rPr>
            <w:rStyle w:val="Hyperlink"/>
            <w:rFonts w:ascii="Verdana" w:hAnsi="Verdana"/>
            <w:color w:val="0070C0"/>
            <w:sz w:val="20"/>
            <w:szCs w:val="20"/>
          </w:rPr>
          <w:t>rikwe@halsnaes.dk</w:t>
        </w:r>
      </w:hyperlink>
      <w:r w:rsidRPr="005E44BA">
        <w:rPr>
          <w:rFonts w:ascii="Verdana" w:hAnsi="Verdana"/>
          <w:color w:val="0070C0"/>
          <w:sz w:val="20"/>
          <w:szCs w:val="20"/>
        </w:rPr>
        <w:t xml:space="preserve">  </w:t>
      </w:r>
      <w:r w:rsidRPr="005E44BA">
        <w:rPr>
          <w:rFonts w:ascii="Verdana" w:hAnsi="Verdana"/>
          <w:sz w:val="20"/>
          <w:szCs w:val="20"/>
        </w:rPr>
        <w:t xml:space="preserve">tlf.: 2941 3719 </w:t>
      </w:r>
    </w:p>
    <w:p w14:paraId="493E36EB" w14:textId="77777777" w:rsidR="00242B42" w:rsidRPr="005E44BA" w:rsidRDefault="00242B42" w:rsidP="00242B42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sz w:val="20"/>
          <w:szCs w:val="20"/>
        </w:rPr>
        <w:t xml:space="preserve">eller Stacey Stuart, mail </w:t>
      </w:r>
      <w:hyperlink r:id="rId25" w:tooltip="#AutoGenerate" w:history="1">
        <w:r w:rsidRPr="005E44BA">
          <w:rPr>
            <w:rStyle w:val="Hyperlink"/>
            <w:rFonts w:ascii="Verdana" w:hAnsi="Verdana"/>
            <w:color w:val="0070C0"/>
            <w:sz w:val="20"/>
            <w:szCs w:val="20"/>
          </w:rPr>
          <w:t>stats@halsnaes.dk</w:t>
        </w:r>
      </w:hyperlink>
      <w:r w:rsidRPr="005E44BA">
        <w:rPr>
          <w:rFonts w:ascii="Verdana" w:hAnsi="Verdana"/>
          <w:sz w:val="20"/>
          <w:szCs w:val="20"/>
        </w:rPr>
        <w:t xml:space="preserve"> tlf.:2941 2385 eller Tina Antonsen, mail </w:t>
      </w:r>
      <w:hyperlink r:id="rId26" w:history="1">
        <w:r w:rsidRPr="005E44BA">
          <w:rPr>
            <w:rStyle w:val="Hyperlink"/>
            <w:rFonts w:ascii="Verdana" w:hAnsi="Verdana"/>
            <w:sz w:val="20"/>
            <w:szCs w:val="20"/>
          </w:rPr>
          <w:t>tanto@halsnaes.dk</w:t>
        </w:r>
      </w:hyperlink>
      <w:r w:rsidRPr="005E44BA">
        <w:rPr>
          <w:rFonts w:ascii="Verdana" w:hAnsi="Verdana"/>
          <w:sz w:val="20"/>
          <w:szCs w:val="20"/>
        </w:rPr>
        <w:t xml:space="preserve"> tlf.:2127 2467</w:t>
      </w:r>
    </w:p>
    <w:p w14:paraId="24239A8E" w14:textId="77777777" w:rsidR="00BD66C0" w:rsidRPr="005E44BA" w:rsidRDefault="00BD66C0" w:rsidP="00BD66C0">
      <w:pPr>
        <w:spacing w:after="0" w:line="240" w:lineRule="auto"/>
        <w:rPr>
          <w:rFonts w:ascii="Verdana" w:hAnsi="Verdana"/>
          <w:b/>
          <w:color w:val="A12649" w:themeColor="accent5"/>
          <w:sz w:val="20"/>
          <w:szCs w:val="20"/>
          <w:u w:val="single"/>
        </w:rPr>
      </w:pPr>
    </w:p>
    <w:p w14:paraId="04ED10BB" w14:textId="77777777" w:rsidR="00BD66C0" w:rsidRPr="005E44BA" w:rsidRDefault="00BD66C0" w:rsidP="00BD66C0">
      <w:pPr>
        <w:spacing w:after="0" w:line="240" w:lineRule="auto"/>
        <w:rPr>
          <w:rFonts w:ascii="Verdana" w:hAnsi="Verdana"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color w:val="0070C0"/>
          <w:sz w:val="20"/>
          <w:szCs w:val="20"/>
          <w:u w:val="single"/>
        </w:rPr>
        <w:t>Allerød Kommune</w:t>
      </w:r>
      <w:r w:rsidRPr="005E44BA">
        <w:rPr>
          <w:rFonts w:ascii="Verdana" w:hAnsi="Verdana"/>
          <w:color w:val="0070C0"/>
          <w:sz w:val="20"/>
          <w:szCs w:val="20"/>
          <w:u w:val="single"/>
        </w:rPr>
        <w:t xml:space="preserve">    </w:t>
      </w:r>
    </w:p>
    <w:p w14:paraId="15A792EE" w14:textId="79002E91" w:rsidR="000B2E9F" w:rsidRPr="00C21442" w:rsidRDefault="00C4799C" w:rsidP="00BD66C0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 xml:space="preserve">Hvornår: </w:t>
      </w:r>
      <w:r w:rsidR="00621F11">
        <w:rPr>
          <w:rFonts w:ascii="Verdana" w:hAnsi="Verdana"/>
          <w:b/>
          <w:sz w:val="20"/>
          <w:szCs w:val="20"/>
        </w:rPr>
        <w:t>Vinter 2026:</w:t>
      </w:r>
      <w:r w:rsidR="00C21442" w:rsidRPr="00C21442">
        <w:rPr>
          <w:rFonts w:ascii="Verdana" w:hAnsi="Verdana"/>
          <w:bCs/>
          <w:sz w:val="20"/>
          <w:szCs w:val="20"/>
        </w:rPr>
        <w:t xml:space="preserve">17.02,24.02,03.03 </w:t>
      </w:r>
      <w:r w:rsidR="001508F4">
        <w:rPr>
          <w:rFonts w:ascii="Verdana" w:hAnsi="Verdana"/>
          <w:bCs/>
          <w:sz w:val="20"/>
          <w:szCs w:val="20"/>
        </w:rPr>
        <w:t>A</w:t>
      </w:r>
      <w:r w:rsidR="00C21442">
        <w:rPr>
          <w:rFonts w:ascii="Verdana" w:hAnsi="Verdana"/>
          <w:bCs/>
          <w:sz w:val="20"/>
          <w:szCs w:val="20"/>
        </w:rPr>
        <w:t xml:space="preserve">lle </w:t>
      </w:r>
      <w:r w:rsidR="001508F4">
        <w:rPr>
          <w:rFonts w:ascii="Verdana" w:hAnsi="Verdana"/>
          <w:bCs/>
          <w:sz w:val="20"/>
          <w:szCs w:val="20"/>
        </w:rPr>
        <w:t xml:space="preserve">dage </w:t>
      </w:r>
      <w:r w:rsidR="00C21442">
        <w:rPr>
          <w:rFonts w:ascii="Verdana" w:hAnsi="Verdana"/>
          <w:bCs/>
          <w:sz w:val="20"/>
          <w:szCs w:val="20"/>
        </w:rPr>
        <w:t>tirsdag fra 16.00-18.30</w:t>
      </w:r>
    </w:p>
    <w:p w14:paraId="58BC6264" w14:textId="77777777" w:rsidR="00BD66C0" w:rsidRPr="005E44BA" w:rsidRDefault="00BD66C0" w:rsidP="00BD66C0">
      <w:pPr>
        <w:spacing w:after="0" w:line="240" w:lineRule="auto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 xml:space="preserve">Hvor: </w:t>
      </w:r>
      <w:r w:rsidRPr="005E44BA">
        <w:rPr>
          <w:rFonts w:ascii="Verdana" w:hAnsi="Verdana"/>
          <w:sz w:val="20"/>
          <w:szCs w:val="20"/>
        </w:rPr>
        <w:t>Borgerportalen, Allerød Rådhus, Bjarkesvej 2, 3450 Allerød.</w:t>
      </w:r>
    </w:p>
    <w:p w14:paraId="7633BC66" w14:textId="7FA714E9" w:rsidR="00722075" w:rsidRPr="005E44BA" w:rsidRDefault="00BD66C0" w:rsidP="00A54CB6">
      <w:pPr>
        <w:rPr>
          <w:rFonts w:ascii="Verdana" w:hAnsi="Verdana"/>
          <w:b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sz w:val="20"/>
          <w:szCs w:val="20"/>
        </w:rPr>
        <w:t>Tilmelding</w:t>
      </w:r>
      <w:r w:rsidR="00331853" w:rsidRPr="005E44BA">
        <w:rPr>
          <w:rFonts w:ascii="Verdana" w:hAnsi="Verdana"/>
          <w:sz w:val="20"/>
          <w:szCs w:val="20"/>
        </w:rPr>
        <w:t>: Demenskonsulent</w:t>
      </w:r>
      <w:r w:rsidRPr="005E44BA">
        <w:rPr>
          <w:rFonts w:ascii="Verdana" w:hAnsi="Verdana"/>
          <w:sz w:val="20"/>
          <w:szCs w:val="20"/>
        </w:rPr>
        <w:t xml:space="preserve"> </w:t>
      </w:r>
      <w:r w:rsidR="009474D0" w:rsidRPr="005E44BA">
        <w:rPr>
          <w:rFonts w:ascii="Verdana" w:hAnsi="Verdana"/>
          <w:sz w:val="20"/>
          <w:szCs w:val="20"/>
        </w:rPr>
        <w:t xml:space="preserve">Bettina Lyngs </w:t>
      </w:r>
      <w:hyperlink r:id="rId27" w:history="1">
        <w:r w:rsidR="009474D0" w:rsidRPr="005E44BA">
          <w:rPr>
            <w:rStyle w:val="Hyperlink"/>
            <w:rFonts w:ascii="Verdana" w:hAnsi="Verdana"/>
            <w:sz w:val="20"/>
            <w:szCs w:val="20"/>
          </w:rPr>
          <w:t>bsln@alleroed.dk</w:t>
        </w:r>
      </w:hyperlink>
      <w:r w:rsidR="009474D0" w:rsidRPr="005E44BA">
        <w:rPr>
          <w:rFonts w:ascii="Verdana" w:hAnsi="Verdana"/>
          <w:sz w:val="20"/>
          <w:szCs w:val="20"/>
        </w:rPr>
        <w:t xml:space="preserve"> tlf. 48</w:t>
      </w:r>
      <w:r w:rsidR="00820B31">
        <w:rPr>
          <w:rFonts w:ascii="Verdana" w:hAnsi="Verdana"/>
          <w:sz w:val="20"/>
          <w:szCs w:val="20"/>
        </w:rPr>
        <w:t>100812</w:t>
      </w:r>
      <w:r w:rsidR="009474D0" w:rsidRPr="005E44BA">
        <w:rPr>
          <w:rFonts w:ascii="Verdana" w:hAnsi="Verdana"/>
          <w:sz w:val="20"/>
          <w:szCs w:val="20"/>
        </w:rPr>
        <w:t xml:space="preserve"> eller demenskonsulent Nanna Neerdal, </w:t>
      </w:r>
      <w:hyperlink r:id="rId28" w:tooltip="#AutoGenerate" w:history="1">
        <w:r w:rsidR="00907278" w:rsidRPr="005E44BA">
          <w:rPr>
            <w:rStyle w:val="Hyperlink"/>
            <w:rFonts w:ascii="Verdana" w:hAnsi="Verdana"/>
            <w:color w:val="0070C0"/>
            <w:sz w:val="20"/>
            <w:szCs w:val="20"/>
          </w:rPr>
          <w:t>nane@alleroed.dk</w:t>
        </w:r>
      </w:hyperlink>
      <w:r w:rsidR="00907278" w:rsidRPr="005E44BA">
        <w:rPr>
          <w:rFonts w:ascii="Verdana" w:hAnsi="Verdana"/>
          <w:color w:val="A12649" w:themeColor="accent5"/>
          <w:sz w:val="20"/>
          <w:szCs w:val="20"/>
        </w:rPr>
        <w:t xml:space="preserve"> </w:t>
      </w:r>
    </w:p>
    <w:p w14:paraId="1FCF2896" w14:textId="77777777" w:rsidR="005E44BA" w:rsidRPr="005E44BA" w:rsidRDefault="005E44BA" w:rsidP="005E44BA">
      <w:pPr>
        <w:spacing w:after="0" w:line="240" w:lineRule="auto"/>
        <w:rPr>
          <w:rFonts w:ascii="Verdana" w:hAnsi="Verdana"/>
          <w:b/>
          <w:bCs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bCs/>
          <w:color w:val="0070C0"/>
          <w:sz w:val="20"/>
          <w:szCs w:val="20"/>
          <w:u w:val="single"/>
        </w:rPr>
        <w:t>Fredensborg Kommune</w:t>
      </w:r>
    </w:p>
    <w:p w14:paraId="7B5817FA" w14:textId="2CE9C8F5" w:rsidR="005E44BA" w:rsidRPr="005E44BA" w:rsidRDefault="005E44BA" w:rsidP="005E44B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5E44BA">
        <w:rPr>
          <w:rFonts w:ascii="Verdana" w:hAnsi="Verdana"/>
          <w:b/>
          <w:bCs/>
          <w:color w:val="000000"/>
          <w:sz w:val="20"/>
          <w:szCs w:val="20"/>
        </w:rPr>
        <w:t xml:space="preserve">Hvornår: </w:t>
      </w:r>
      <w:r w:rsidRPr="00AE163A">
        <w:rPr>
          <w:rFonts w:ascii="Verdana" w:hAnsi="Verdana"/>
          <w:b/>
          <w:bCs/>
          <w:color w:val="000000"/>
          <w:sz w:val="20"/>
          <w:szCs w:val="20"/>
        </w:rPr>
        <w:t>Vinter</w:t>
      </w:r>
      <w:r w:rsidRPr="005E44BA">
        <w:rPr>
          <w:rFonts w:ascii="Verdana" w:hAnsi="Verdana"/>
          <w:color w:val="000000"/>
          <w:sz w:val="20"/>
          <w:szCs w:val="20"/>
        </w:rPr>
        <w:t xml:space="preserve"> </w:t>
      </w:r>
      <w:r w:rsidRPr="005E44BA">
        <w:rPr>
          <w:rFonts w:ascii="Verdana" w:hAnsi="Verdana"/>
          <w:b/>
          <w:bCs/>
          <w:color w:val="000000"/>
          <w:sz w:val="20"/>
          <w:szCs w:val="20"/>
        </w:rPr>
        <w:t>2026:</w:t>
      </w:r>
      <w:r w:rsidRPr="005E44BA">
        <w:rPr>
          <w:rFonts w:ascii="Verdana" w:hAnsi="Verdana"/>
          <w:color w:val="000000"/>
          <w:sz w:val="20"/>
          <w:szCs w:val="20"/>
        </w:rPr>
        <w:t>19/1,26/1,2/2,9/2 alle mandage fra 16.00-18.30</w:t>
      </w:r>
    </w:p>
    <w:p w14:paraId="7D9CC3C8" w14:textId="77777777" w:rsidR="005E44BA" w:rsidRPr="005E44BA" w:rsidRDefault="005E44BA" w:rsidP="005E44B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5E44BA">
        <w:rPr>
          <w:rFonts w:ascii="Verdana" w:hAnsi="Verdana"/>
          <w:b/>
          <w:bCs/>
          <w:color w:val="000000"/>
          <w:sz w:val="20"/>
          <w:szCs w:val="20"/>
        </w:rPr>
        <w:t>Hvor</w:t>
      </w:r>
      <w:r w:rsidRPr="005E44BA">
        <w:rPr>
          <w:rFonts w:ascii="Verdana" w:hAnsi="Verdana"/>
          <w:color w:val="000000"/>
          <w:sz w:val="20"/>
          <w:szCs w:val="20"/>
        </w:rPr>
        <w:t>: Stortrommen, Fredensborg Rådhus, Egevangen 3D, 2980 Kokkedal</w:t>
      </w:r>
    </w:p>
    <w:p w14:paraId="020FDA81" w14:textId="77777777" w:rsidR="005E44BA" w:rsidRPr="005E44BA" w:rsidRDefault="005E44BA" w:rsidP="005E44B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5E44BA">
        <w:rPr>
          <w:rFonts w:ascii="Verdana" w:hAnsi="Verdana"/>
          <w:b/>
          <w:bCs/>
          <w:color w:val="000000"/>
          <w:sz w:val="20"/>
          <w:szCs w:val="20"/>
        </w:rPr>
        <w:t>Tilmelding</w:t>
      </w:r>
      <w:r w:rsidRPr="005E44BA">
        <w:rPr>
          <w:rFonts w:ascii="Verdana" w:hAnsi="Verdana"/>
          <w:color w:val="000000"/>
          <w:sz w:val="20"/>
          <w:szCs w:val="20"/>
        </w:rPr>
        <w:t xml:space="preserve">: Demenskoordinator Lisbeth Bøgeholdt Tlf.:72565722 </w:t>
      </w:r>
    </w:p>
    <w:p w14:paraId="018E27EF" w14:textId="77777777" w:rsidR="00BD66C0" w:rsidRPr="005E44BA" w:rsidRDefault="00BD66C0" w:rsidP="00BD66C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59EB7FE" w14:textId="77777777" w:rsidR="00BD66C0" w:rsidRPr="005E44BA" w:rsidRDefault="00BD66C0" w:rsidP="00BD66C0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color w:val="0070C0"/>
          <w:sz w:val="20"/>
          <w:szCs w:val="20"/>
          <w:u w:val="single"/>
        </w:rPr>
        <w:t>Frederikssund Kommune</w:t>
      </w:r>
    </w:p>
    <w:p w14:paraId="0D288341" w14:textId="24706C41" w:rsidR="0013643C" w:rsidRPr="005E44BA" w:rsidRDefault="00BD66C0" w:rsidP="0013643C">
      <w:pPr>
        <w:spacing w:after="0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>Hvornår:</w:t>
      </w:r>
      <w:r w:rsidR="00110493" w:rsidRPr="005E44BA">
        <w:rPr>
          <w:rFonts w:ascii="Verdana" w:hAnsi="Verdana"/>
          <w:sz w:val="20"/>
          <w:szCs w:val="20"/>
        </w:rPr>
        <w:t xml:space="preserve"> </w:t>
      </w:r>
      <w:r w:rsidR="0013643C" w:rsidRPr="005E44BA">
        <w:rPr>
          <w:rFonts w:ascii="Verdana" w:hAnsi="Verdana" w:cs="Tahoma"/>
          <w:b/>
          <w:color w:val="000000"/>
          <w:sz w:val="20"/>
          <w:szCs w:val="20"/>
        </w:rPr>
        <w:t>Forår 2026</w:t>
      </w:r>
      <w:r w:rsidR="0013643C" w:rsidRPr="005E44BA">
        <w:rPr>
          <w:rFonts w:ascii="Verdana" w:hAnsi="Verdana" w:cs="Tahoma"/>
          <w:color w:val="000000"/>
          <w:sz w:val="20"/>
          <w:szCs w:val="20"/>
        </w:rPr>
        <w:t>: 25/2, 4/3, 11/3, 18/3.</w:t>
      </w:r>
      <w:r w:rsidR="00A54CB6" w:rsidRPr="005E44BA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A54CB6" w:rsidRPr="005E44BA">
        <w:rPr>
          <w:rFonts w:ascii="Verdana" w:hAnsi="Verdana" w:cs="Tahoma"/>
          <w:b/>
          <w:color w:val="000000"/>
          <w:sz w:val="20"/>
          <w:szCs w:val="20"/>
        </w:rPr>
        <w:t>Efterår 2026</w:t>
      </w:r>
      <w:r w:rsidR="00A54CB6" w:rsidRPr="005E44BA">
        <w:rPr>
          <w:rFonts w:ascii="Verdana" w:hAnsi="Verdana" w:cs="Tahoma"/>
          <w:color w:val="000000"/>
          <w:sz w:val="20"/>
          <w:szCs w:val="20"/>
        </w:rPr>
        <w:t>: 21/10, 28/10, 4/11, 11/</w:t>
      </w:r>
      <w:r w:rsidR="002232D1" w:rsidRPr="005E44BA">
        <w:rPr>
          <w:rFonts w:ascii="Verdana" w:hAnsi="Verdana" w:cs="Tahoma"/>
          <w:color w:val="000000"/>
          <w:sz w:val="20"/>
          <w:szCs w:val="20"/>
        </w:rPr>
        <w:t>11 Alle</w:t>
      </w:r>
      <w:r w:rsidR="00B15564" w:rsidRPr="005E44BA">
        <w:rPr>
          <w:rFonts w:ascii="Verdana" w:hAnsi="Verdana"/>
          <w:sz w:val="20"/>
          <w:szCs w:val="20"/>
        </w:rPr>
        <w:t xml:space="preserve"> </w:t>
      </w:r>
      <w:r w:rsidR="001508F4">
        <w:rPr>
          <w:rFonts w:ascii="Verdana" w:hAnsi="Verdana"/>
          <w:sz w:val="20"/>
          <w:szCs w:val="20"/>
        </w:rPr>
        <w:t>dage fra</w:t>
      </w:r>
      <w:r w:rsidR="00B15564" w:rsidRPr="005E44BA">
        <w:rPr>
          <w:rFonts w:ascii="Verdana" w:hAnsi="Verdana"/>
          <w:sz w:val="20"/>
          <w:szCs w:val="20"/>
        </w:rPr>
        <w:t xml:space="preserve"> 16.00-18.30</w:t>
      </w:r>
    </w:p>
    <w:p w14:paraId="6A33101C" w14:textId="7B786450" w:rsidR="006D07FC" w:rsidRPr="005E44BA" w:rsidRDefault="00BD66C0" w:rsidP="0013643C">
      <w:pPr>
        <w:spacing w:after="0"/>
        <w:rPr>
          <w:rFonts w:ascii="Verdana" w:hAnsi="Verdana" w:cs="Tahoma"/>
          <w:color w:val="000000"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>Hvor:</w:t>
      </w:r>
      <w:r w:rsidR="00EA5988" w:rsidRPr="005E44BA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13643C" w:rsidRPr="005E44BA">
        <w:rPr>
          <w:rFonts w:ascii="Verdana" w:hAnsi="Verdana" w:cs="Tahoma"/>
          <w:color w:val="000000"/>
          <w:sz w:val="20"/>
          <w:szCs w:val="20"/>
        </w:rPr>
        <w:t>Palmehaven</w:t>
      </w:r>
      <w:r w:rsidR="000A7B68" w:rsidRPr="005E44BA">
        <w:rPr>
          <w:rFonts w:ascii="Verdana" w:hAnsi="Verdana" w:cs="Tahoma"/>
          <w:color w:val="000000"/>
          <w:sz w:val="20"/>
          <w:szCs w:val="20"/>
        </w:rPr>
        <w:t>,</w:t>
      </w:r>
      <w:r w:rsidR="00B06A8C" w:rsidRPr="005E44BA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A5988" w:rsidRPr="005E44BA">
        <w:rPr>
          <w:rFonts w:ascii="Verdana" w:hAnsi="Verdana" w:cs="Tahoma"/>
          <w:color w:val="000000"/>
          <w:sz w:val="20"/>
          <w:szCs w:val="20"/>
        </w:rPr>
        <w:t>Tolleruphøj, Roskildevej 160 A</w:t>
      </w:r>
      <w:r w:rsidRPr="005E44BA">
        <w:rPr>
          <w:rFonts w:ascii="Verdana" w:hAnsi="Verdana"/>
          <w:sz w:val="20"/>
          <w:szCs w:val="20"/>
        </w:rPr>
        <w:t>.</w:t>
      </w:r>
      <w:r w:rsidR="00B15564" w:rsidRPr="005E44BA">
        <w:rPr>
          <w:rFonts w:ascii="Verdana" w:hAnsi="Verdana"/>
          <w:sz w:val="20"/>
          <w:szCs w:val="20"/>
        </w:rPr>
        <w:t>, 3600 Frederikssund</w:t>
      </w:r>
    </w:p>
    <w:p w14:paraId="00860762" w14:textId="33D83C73" w:rsidR="00BD66C0" w:rsidRPr="005E44BA" w:rsidRDefault="00BD66C0" w:rsidP="0013643C">
      <w:pPr>
        <w:spacing w:after="0" w:line="240" w:lineRule="auto"/>
        <w:rPr>
          <w:rFonts w:ascii="Verdana" w:hAnsi="Verdana"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>Tilmelding:</w:t>
      </w:r>
      <w:r w:rsidR="00331853" w:rsidRPr="005E44BA">
        <w:rPr>
          <w:rFonts w:ascii="Verdana" w:hAnsi="Verdana"/>
          <w:sz w:val="20"/>
          <w:szCs w:val="20"/>
        </w:rPr>
        <w:t xml:space="preserve"> Demenskonsulent</w:t>
      </w:r>
      <w:r w:rsidRPr="005E44BA">
        <w:rPr>
          <w:rFonts w:ascii="Verdana" w:hAnsi="Verdana"/>
          <w:sz w:val="20"/>
          <w:szCs w:val="20"/>
        </w:rPr>
        <w:t xml:space="preserve"> Trine Vejlgaard Nielsen, tlf.:3061 3457</w:t>
      </w:r>
      <w:r w:rsidR="00FC0D41" w:rsidRPr="005E44BA">
        <w:rPr>
          <w:rFonts w:ascii="Verdana" w:hAnsi="Verdana"/>
          <w:sz w:val="20"/>
          <w:szCs w:val="20"/>
        </w:rPr>
        <w:t xml:space="preserve">, mail: </w:t>
      </w:r>
      <w:hyperlink r:id="rId29" w:history="1">
        <w:r w:rsidR="00FC0D41" w:rsidRPr="005E44BA">
          <w:rPr>
            <w:rStyle w:val="Hyperlink"/>
            <w:rFonts w:ascii="Verdana" w:hAnsi="Verdana"/>
            <w:sz w:val="20"/>
            <w:szCs w:val="20"/>
          </w:rPr>
          <w:t>tvnie@frederikssund.dk</w:t>
        </w:r>
      </w:hyperlink>
      <w:r w:rsidR="00FC0D41" w:rsidRPr="005E44BA">
        <w:rPr>
          <w:rFonts w:ascii="Verdana" w:hAnsi="Verdana"/>
          <w:sz w:val="20"/>
          <w:szCs w:val="20"/>
        </w:rPr>
        <w:t xml:space="preserve"> </w:t>
      </w:r>
      <w:r w:rsidRPr="005E44BA">
        <w:rPr>
          <w:rFonts w:ascii="Verdana" w:hAnsi="Verdana"/>
          <w:sz w:val="20"/>
          <w:szCs w:val="20"/>
        </w:rPr>
        <w:t xml:space="preserve"> eller Berit Sandstrøm, tlf.:2014 0305</w:t>
      </w:r>
      <w:r w:rsidR="00FC0D41" w:rsidRPr="005E44BA">
        <w:rPr>
          <w:rFonts w:ascii="Verdana" w:hAnsi="Verdana"/>
          <w:sz w:val="20"/>
          <w:szCs w:val="20"/>
        </w:rPr>
        <w:t xml:space="preserve"> mail: </w:t>
      </w:r>
      <w:hyperlink r:id="rId30" w:history="1">
        <w:r w:rsidR="00FC0D41" w:rsidRPr="005E44BA">
          <w:rPr>
            <w:rStyle w:val="Hyperlink"/>
            <w:rFonts w:ascii="Verdana" w:hAnsi="Verdana"/>
            <w:sz w:val="20"/>
            <w:szCs w:val="20"/>
          </w:rPr>
          <w:t>bbsan@frederikssund.dk</w:t>
        </w:r>
      </w:hyperlink>
      <w:r w:rsidR="00FC0D41" w:rsidRPr="005E44BA">
        <w:rPr>
          <w:rFonts w:ascii="Verdana" w:hAnsi="Verdana"/>
          <w:sz w:val="20"/>
          <w:szCs w:val="20"/>
        </w:rPr>
        <w:t xml:space="preserve"> </w:t>
      </w:r>
    </w:p>
    <w:p w14:paraId="0993DF5F" w14:textId="77777777" w:rsidR="00C7091A" w:rsidRPr="005E44BA" w:rsidRDefault="00C7091A" w:rsidP="0013643C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A71D80" w14:textId="77777777" w:rsidR="00C7091A" w:rsidRPr="005E44BA" w:rsidRDefault="00C7091A" w:rsidP="00C7091A">
      <w:pPr>
        <w:spacing w:after="0" w:line="240" w:lineRule="auto"/>
        <w:rPr>
          <w:rFonts w:ascii="Verdana" w:hAnsi="Verdana"/>
          <w:b/>
          <w:color w:val="0070C0"/>
          <w:sz w:val="20"/>
          <w:szCs w:val="20"/>
          <w:u w:val="single"/>
        </w:rPr>
      </w:pPr>
      <w:r w:rsidRPr="005E44BA">
        <w:rPr>
          <w:rFonts w:ascii="Verdana" w:hAnsi="Verdana"/>
          <w:b/>
          <w:color w:val="0070C0"/>
          <w:sz w:val="20"/>
          <w:szCs w:val="20"/>
          <w:u w:val="single"/>
        </w:rPr>
        <w:t>Gribskov Kommune</w:t>
      </w:r>
    </w:p>
    <w:p w14:paraId="58239336" w14:textId="621021BF" w:rsidR="00C7091A" w:rsidRPr="00AC45F2" w:rsidRDefault="00C7091A" w:rsidP="00C7091A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>Hvornår</w:t>
      </w:r>
      <w:r w:rsidRPr="005E44BA">
        <w:rPr>
          <w:rFonts w:ascii="Verdana" w:hAnsi="Verdana"/>
          <w:sz w:val="20"/>
          <w:szCs w:val="20"/>
        </w:rPr>
        <w:t>:</w:t>
      </w:r>
      <w:r w:rsidR="00AC45F2" w:rsidRPr="00AC45F2">
        <w:rPr>
          <w:rFonts w:ascii="Verdana" w:hAnsi="Verdana"/>
          <w:b/>
          <w:bCs/>
          <w:sz w:val="20"/>
          <w:szCs w:val="20"/>
        </w:rPr>
        <w:t>Forår 2026</w:t>
      </w:r>
      <w:r w:rsidR="00AC45F2">
        <w:rPr>
          <w:rFonts w:ascii="Verdana" w:hAnsi="Verdana"/>
          <w:sz w:val="20"/>
          <w:szCs w:val="20"/>
        </w:rPr>
        <w:t xml:space="preserve"> :19/2,26/2,5/3,12/3.</w:t>
      </w:r>
      <w:r w:rsidR="00AC45F2" w:rsidRPr="00AC45F2">
        <w:rPr>
          <w:rFonts w:ascii="Verdana" w:hAnsi="Verdana"/>
          <w:b/>
          <w:bCs/>
          <w:sz w:val="20"/>
          <w:szCs w:val="20"/>
        </w:rPr>
        <w:t>Efterår 2026</w:t>
      </w:r>
      <w:r w:rsidR="00AC45F2">
        <w:rPr>
          <w:rFonts w:ascii="Verdana" w:hAnsi="Verdana"/>
          <w:b/>
          <w:bCs/>
          <w:sz w:val="20"/>
          <w:szCs w:val="20"/>
        </w:rPr>
        <w:t>:</w:t>
      </w:r>
      <w:r w:rsidR="00AC45F2" w:rsidRPr="00AC45F2">
        <w:rPr>
          <w:rFonts w:ascii="Verdana" w:hAnsi="Verdana"/>
          <w:sz w:val="20"/>
          <w:szCs w:val="20"/>
        </w:rPr>
        <w:t xml:space="preserve">24/9,1/10,8,10 Alle dage fra </w:t>
      </w:r>
      <w:r w:rsidR="00767F31">
        <w:rPr>
          <w:rFonts w:ascii="Verdana" w:hAnsi="Verdana"/>
          <w:sz w:val="20"/>
          <w:szCs w:val="20"/>
        </w:rPr>
        <w:t>16.00-18.00</w:t>
      </w:r>
    </w:p>
    <w:p w14:paraId="67D3650B" w14:textId="77777777" w:rsidR="00C7091A" w:rsidRPr="005E44BA" w:rsidRDefault="00C7091A" w:rsidP="00C7091A">
      <w:pPr>
        <w:spacing w:line="240" w:lineRule="auto"/>
        <w:rPr>
          <w:rFonts w:ascii="Verdana" w:hAnsi="Verdana"/>
          <w:b/>
          <w:sz w:val="20"/>
          <w:szCs w:val="20"/>
        </w:rPr>
      </w:pPr>
      <w:r w:rsidRPr="005E44BA">
        <w:rPr>
          <w:rFonts w:ascii="Verdana" w:hAnsi="Verdana"/>
          <w:b/>
          <w:sz w:val="20"/>
          <w:szCs w:val="20"/>
        </w:rPr>
        <w:t xml:space="preserve">Hvor: </w:t>
      </w:r>
      <w:r w:rsidRPr="005E44BA">
        <w:rPr>
          <w:rFonts w:ascii="Verdana" w:hAnsi="Verdana"/>
          <w:bCs/>
          <w:sz w:val="20"/>
          <w:szCs w:val="20"/>
        </w:rPr>
        <w:t>Adm.-og sundhedshuset,</w:t>
      </w:r>
      <w:r w:rsidRPr="005E44BA">
        <w:rPr>
          <w:rFonts w:ascii="Verdana" w:hAnsi="Verdana"/>
          <w:b/>
          <w:sz w:val="20"/>
          <w:szCs w:val="20"/>
        </w:rPr>
        <w:t xml:space="preserve"> </w:t>
      </w:r>
      <w:r w:rsidRPr="005E44BA">
        <w:rPr>
          <w:rFonts w:ascii="Verdana" w:hAnsi="Verdana"/>
          <w:sz w:val="20"/>
          <w:szCs w:val="20"/>
        </w:rPr>
        <w:t xml:space="preserve">Østergade 62, 3200 Helsinge.                                           </w:t>
      </w:r>
      <w:r w:rsidRPr="005E44BA">
        <w:rPr>
          <w:rFonts w:ascii="Verdana" w:hAnsi="Verdana"/>
          <w:b/>
          <w:sz w:val="20"/>
          <w:szCs w:val="20"/>
        </w:rPr>
        <w:t>Tilmelding:</w:t>
      </w:r>
      <w:r w:rsidRPr="005E44BA">
        <w:rPr>
          <w:rFonts w:ascii="Verdana" w:hAnsi="Verdana"/>
          <w:sz w:val="20"/>
          <w:szCs w:val="20"/>
        </w:rPr>
        <w:t xml:space="preserve"> </w:t>
      </w:r>
      <w:r w:rsidRPr="005E44BA">
        <w:rPr>
          <w:rFonts w:ascii="Verdana" w:hAnsi="Verdana"/>
          <w:bCs/>
          <w:sz w:val="20"/>
          <w:szCs w:val="20"/>
        </w:rPr>
        <w:t>Demenskoordinatorerne: demens@gribskov.dk</w:t>
      </w:r>
    </w:p>
    <w:p w14:paraId="4F00F53C" w14:textId="77777777" w:rsidR="00777E65" w:rsidRDefault="00777E65" w:rsidP="00777E65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72CCD7CF" w14:textId="77777777" w:rsidR="00777E65" w:rsidRDefault="00777E65" w:rsidP="00FC7809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3780184F" w14:textId="77777777" w:rsidR="00331853" w:rsidRPr="00722075" w:rsidRDefault="00154748" w:rsidP="00722075">
      <w:pPr>
        <w:spacing w:after="0" w:line="240" w:lineRule="auto"/>
        <w:rPr>
          <w:rFonts w:ascii="Verdana" w:hAnsi="Verdana"/>
          <w:b/>
          <w:color w:val="A12649" w:themeColor="accent5"/>
          <w:sz w:val="20"/>
          <w:szCs w:val="20"/>
          <w:u w:val="single"/>
        </w:rPr>
      </w:pPr>
      <w:r>
        <w:rPr>
          <w:rFonts w:ascii="Verdana" w:eastAsiaTheme="majorEastAsia" w:hAnsi="Verdana" w:cs="Arial"/>
          <w:b/>
          <w:noProof/>
          <w:spacing w:val="5"/>
          <w:kern w:val="28"/>
          <w:szCs w:val="20"/>
          <w:lang w:eastAsia="da-DK"/>
        </w:rPr>
        <w:drawing>
          <wp:anchor distT="0" distB="0" distL="114300" distR="114300" simplePos="0" relativeHeight="251692032" behindDoc="1" locked="0" layoutInCell="1" allowOverlap="1" wp14:anchorId="18C73155" wp14:editId="2CBC3E2E">
            <wp:simplePos x="0" y="0"/>
            <wp:positionH relativeFrom="margin">
              <wp:posOffset>2028825</wp:posOffset>
            </wp:positionH>
            <wp:positionV relativeFrom="paragraph">
              <wp:posOffset>901700</wp:posOffset>
            </wp:positionV>
            <wp:extent cx="2132965" cy="1201420"/>
            <wp:effectExtent l="0" t="0" r="635" b="6350"/>
            <wp:wrapTight wrapText="bothSides">
              <wp:wrapPolygon edited="0">
                <wp:start x="0" y="0"/>
                <wp:lineTo x="0" y="21370"/>
                <wp:lineTo x="21414" y="21370"/>
                <wp:lineTo x="21414" y="0"/>
                <wp:lineTo x="0" y="0"/>
              </wp:wrapPolygon>
            </wp:wrapTight>
            <wp:docPr id="17" name="Billede 17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mensvenligt nordsjællan - logo lille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853" w:rsidRPr="00722075" w:rsidSect="00EC4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97A"/>
    <w:multiLevelType w:val="hybridMultilevel"/>
    <w:tmpl w:val="3112E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5A7"/>
    <w:multiLevelType w:val="hybridMultilevel"/>
    <w:tmpl w:val="5E987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60322">
      <w:start w:val="4"/>
      <w:numFmt w:val="bullet"/>
      <w:lvlText w:val="•"/>
      <w:lvlJc w:val="left"/>
      <w:pPr>
        <w:ind w:left="2385" w:hanging="1305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4412">
    <w:abstractNumId w:val="1"/>
  </w:num>
  <w:num w:numId="2" w16cid:durableId="233971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oYH/jomswbj2PnsjaSX1lfsMeByv1xjOj+crMrqCsoH/aekPWIEVYkMPRRLIcuNS"/>
  </w:docVars>
  <w:rsids>
    <w:rsidRoot w:val="0008652A"/>
    <w:rsid w:val="000135DF"/>
    <w:rsid w:val="0002714C"/>
    <w:rsid w:val="00052A02"/>
    <w:rsid w:val="000541F4"/>
    <w:rsid w:val="00076482"/>
    <w:rsid w:val="000767E4"/>
    <w:rsid w:val="0008652A"/>
    <w:rsid w:val="00087776"/>
    <w:rsid w:val="00094FDA"/>
    <w:rsid w:val="00097935"/>
    <w:rsid w:val="000A0CE5"/>
    <w:rsid w:val="000A7B68"/>
    <w:rsid w:val="000B2E9F"/>
    <w:rsid w:val="000B537F"/>
    <w:rsid w:val="000C0681"/>
    <w:rsid w:val="000C6137"/>
    <w:rsid w:val="000C66D0"/>
    <w:rsid w:val="000E1BFA"/>
    <w:rsid w:val="000E2B52"/>
    <w:rsid w:val="000F3E64"/>
    <w:rsid w:val="001000AB"/>
    <w:rsid w:val="00103F9E"/>
    <w:rsid w:val="00110493"/>
    <w:rsid w:val="00112818"/>
    <w:rsid w:val="00122C1F"/>
    <w:rsid w:val="00127C7E"/>
    <w:rsid w:val="00132001"/>
    <w:rsid w:val="001340C9"/>
    <w:rsid w:val="0013418D"/>
    <w:rsid w:val="0013643C"/>
    <w:rsid w:val="0014698C"/>
    <w:rsid w:val="001508F4"/>
    <w:rsid w:val="00154748"/>
    <w:rsid w:val="00172070"/>
    <w:rsid w:val="00173328"/>
    <w:rsid w:val="00173AA5"/>
    <w:rsid w:val="00174204"/>
    <w:rsid w:val="001D541A"/>
    <w:rsid w:val="001D7BF8"/>
    <w:rsid w:val="001E0EEB"/>
    <w:rsid w:val="00221F99"/>
    <w:rsid w:val="002232D1"/>
    <w:rsid w:val="00242B42"/>
    <w:rsid w:val="002645A4"/>
    <w:rsid w:val="002721B1"/>
    <w:rsid w:val="0028188F"/>
    <w:rsid w:val="00286510"/>
    <w:rsid w:val="00291767"/>
    <w:rsid w:val="002B7860"/>
    <w:rsid w:val="002C06C6"/>
    <w:rsid w:val="00303237"/>
    <w:rsid w:val="00313092"/>
    <w:rsid w:val="003178EF"/>
    <w:rsid w:val="00331853"/>
    <w:rsid w:val="00341F16"/>
    <w:rsid w:val="00342FBE"/>
    <w:rsid w:val="003701FC"/>
    <w:rsid w:val="00376440"/>
    <w:rsid w:val="00385BB4"/>
    <w:rsid w:val="00394F1E"/>
    <w:rsid w:val="003B2F63"/>
    <w:rsid w:val="003C3814"/>
    <w:rsid w:val="003C5632"/>
    <w:rsid w:val="003F45C6"/>
    <w:rsid w:val="00402853"/>
    <w:rsid w:val="004173FA"/>
    <w:rsid w:val="00420D1D"/>
    <w:rsid w:val="00421140"/>
    <w:rsid w:val="00426404"/>
    <w:rsid w:val="00441510"/>
    <w:rsid w:val="00442796"/>
    <w:rsid w:val="00461164"/>
    <w:rsid w:val="004A62A9"/>
    <w:rsid w:val="004B517C"/>
    <w:rsid w:val="004B5C15"/>
    <w:rsid w:val="004C41E8"/>
    <w:rsid w:val="004D1133"/>
    <w:rsid w:val="004E2765"/>
    <w:rsid w:val="004E3FC3"/>
    <w:rsid w:val="004F3344"/>
    <w:rsid w:val="00564271"/>
    <w:rsid w:val="00570D78"/>
    <w:rsid w:val="005A515C"/>
    <w:rsid w:val="005A5BC0"/>
    <w:rsid w:val="005D3E26"/>
    <w:rsid w:val="005E2A70"/>
    <w:rsid w:val="005E44BA"/>
    <w:rsid w:val="0060281D"/>
    <w:rsid w:val="00621F11"/>
    <w:rsid w:val="00627BB6"/>
    <w:rsid w:val="0063104D"/>
    <w:rsid w:val="00641341"/>
    <w:rsid w:val="006476A7"/>
    <w:rsid w:val="00655F3F"/>
    <w:rsid w:val="00665BC3"/>
    <w:rsid w:val="006764D7"/>
    <w:rsid w:val="00686B64"/>
    <w:rsid w:val="006877D7"/>
    <w:rsid w:val="006B0905"/>
    <w:rsid w:val="006B4D3D"/>
    <w:rsid w:val="006C5769"/>
    <w:rsid w:val="006D07FC"/>
    <w:rsid w:val="00700892"/>
    <w:rsid w:val="0071060A"/>
    <w:rsid w:val="00722075"/>
    <w:rsid w:val="00722209"/>
    <w:rsid w:val="00767A10"/>
    <w:rsid w:val="00767F31"/>
    <w:rsid w:val="00775F16"/>
    <w:rsid w:val="00777E65"/>
    <w:rsid w:val="00784A21"/>
    <w:rsid w:val="007855C8"/>
    <w:rsid w:val="0078694A"/>
    <w:rsid w:val="0079248E"/>
    <w:rsid w:val="0079320C"/>
    <w:rsid w:val="00796CA1"/>
    <w:rsid w:val="007B4266"/>
    <w:rsid w:val="007C58A6"/>
    <w:rsid w:val="007D74F0"/>
    <w:rsid w:val="007F7F23"/>
    <w:rsid w:val="00813B08"/>
    <w:rsid w:val="0082078D"/>
    <w:rsid w:val="00820B31"/>
    <w:rsid w:val="00834A66"/>
    <w:rsid w:val="00853D14"/>
    <w:rsid w:val="0086002A"/>
    <w:rsid w:val="008615BA"/>
    <w:rsid w:val="00866170"/>
    <w:rsid w:val="00873AF6"/>
    <w:rsid w:val="00880094"/>
    <w:rsid w:val="0088141A"/>
    <w:rsid w:val="0088297D"/>
    <w:rsid w:val="008954DB"/>
    <w:rsid w:val="008A7226"/>
    <w:rsid w:val="008B10CE"/>
    <w:rsid w:val="008E1E6E"/>
    <w:rsid w:val="00907278"/>
    <w:rsid w:val="00920769"/>
    <w:rsid w:val="0093143B"/>
    <w:rsid w:val="00936D86"/>
    <w:rsid w:val="009438A9"/>
    <w:rsid w:val="009474D0"/>
    <w:rsid w:val="00955449"/>
    <w:rsid w:val="00966AD9"/>
    <w:rsid w:val="0097016C"/>
    <w:rsid w:val="009763FB"/>
    <w:rsid w:val="0099415B"/>
    <w:rsid w:val="009A2A5C"/>
    <w:rsid w:val="009B2CE2"/>
    <w:rsid w:val="009B35AA"/>
    <w:rsid w:val="009B78ED"/>
    <w:rsid w:val="009E3D6B"/>
    <w:rsid w:val="009E7CC2"/>
    <w:rsid w:val="00A20123"/>
    <w:rsid w:val="00A229DF"/>
    <w:rsid w:val="00A420FB"/>
    <w:rsid w:val="00A43618"/>
    <w:rsid w:val="00A54CB6"/>
    <w:rsid w:val="00A642F3"/>
    <w:rsid w:val="00A6685A"/>
    <w:rsid w:val="00A76DDB"/>
    <w:rsid w:val="00A811D5"/>
    <w:rsid w:val="00A94834"/>
    <w:rsid w:val="00AA34CF"/>
    <w:rsid w:val="00AA6563"/>
    <w:rsid w:val="00AA67F2"/>
    <w:rsid w:val="00AB2104"/>
    <w:rsid w:val="00AC1C15"/>
    <w:rsid w:val="00AC45F2"/>
    <w:rsid w:val="00AE163A"/>
    <w:rsid w:val="00AF0E84"/>
    <w:rsid w:val="00B009CF"/>
    <w:rsid w:val="00B05EB6"/>
    <w:rsid w:val="00B06A8C"/>
    <w:rsid w:val="00B15564"/>
    <w:rsid w:val="00B50E74"/>
    <w:rsid w:val="00B7093A"/>
    <w:rsid w:val="00B74A7E"/>
    <w:rsid w:val="00BB500B"/>
    <w:rsid w:val="00BC288D"/>
    <w:rsid w:val="00BD23CF"/>
    <w:rsid w:val="00BD66C0"/>
    <w:rsid w:val="00BD6D37"/>
    <w:rsid w:val="00BE109B"/>
    <w:rsid w:val="00BF7EC7"/>
    <w:rsid w:val="00C014D1"/>
    <w:rsid w:val="00C20DFD"/>
    <w:rsid w:val="00C21442"/>
    <w:rsid w:val="00C26F44"/>
    <w:rsid w:val="00C4799C"/>
    <w:rsid w:val="00C7091A"/>
    <w:rsid w:val="00C72586"/>
    <w:rsid w:val="00CB3384"/>
    <w:rsid w:val="00D23D87"/>
    <w:rsid w:val="00D574FE"/>
    <w:rsid w:val="00D6483C"/>
    <w:rsid w:val="00D65111"/>
    <w:rsid w:val="00D957A4"/>
    <w:rsid w:val="00DC5B0C"/>
    <w:rsid w:val="00DD0B0B"/>
    <w:rsid w:val="00DD7800"/>
    <w:rsid w:val="00DE4B59"/>
    <w:rsid w:val="00E03109"/>
    <w:rsid w:val="00E0319F"/>
    <w:rsid w:val="00E05D3B"/>
    <w:rsid w:val="00E2207C"/>
    <w:rsid w:val="00E223B3"/>
    <w:rsid w:val="00E30DDF"/>
    <w:rsid w:val="00E33164"/>
    <w:rsid w:val="00E35151"/>
    <w:rsid w:val="00E55283"/>
    <w:rsid w:val="00E6469A"/>
    <w:rsid w:val="00E77099"/>
    <w:rsid w:val="00EA5988"/>
    <w:rsid w:val="00EB59E8"/>
    <w:rsid w:val="00EC40EE"/>
    <w:rsid w:val="00ED46EE"/>
    <w:rsid w:val="00EF49D2"/>
    <w:rsid w:val="00F17EAA"/>
    <w:rsid w:val="00F31AAE"/>
    <w:rsid w:val="00F37263"/>
    <w:rsid w:val="00F43CFA"/>
    <w:rsid w:val="00F46B49"/>
    <w:rsid w:val="00F50334"/>
    <w:rsid w:val="00F520A1"/>
    <w:rsid w:val="00F5242A"/>
    <w:rsid w:val="00F56CD5"/>
    <w:rsid w:val="00FA0BB6"/>
    <w:rsid w:val="00FB1DF9"/>
    <w:rsid w:val="00FC0265"/>
    <w:rsid w:val="00FC0D41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751F"/>
  <w15:docId w15:val="{0026AD10-3C51-4CE7-9612-D13E63A7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5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73D53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40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8297D"/>
    <w:rPr>
      <w:color w:val="0A5271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3FC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B517C"/>
    <w:rPr>
      <w:rFonts w:asciiTheme="majorHAnsi" w:eastAsiaTheme="majorEastAsia" w:hAnsiTheme="majorHAnsi" w:cstheme="majorBidi"/>
      <w:color w:val="073D53" w:themeColor="accent1" w:themeShade="BF"/>
      <w:sz w:val="32"/>
      <w:szCs w:val="32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C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64F88.286DA830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astch@hillerod.dk" TargetMode="External"/><Relationship Id="rId26" Type="http://schemas.openxmlformats.org/officeDocument/2006/relationships/hyperlink" Target="mailto:tanto@halsnaes.dk" TargetMode="External"/><Relationship Id="rId3" Type="http://schemas.openxmlformats.org/officeDocument/2006/relationships/styles" Target="styles.xml"/><Relationship Id="rId21" Type="http://schemas.openxmlformats.org/officeDocument/2006/relationships/hyperlink" Target="mailto:eni04@helsingor.dk" TargetMode="External"/><Relationship Id="rId7" Type="http://schemas.openxmlformats.org/officeDocument/2006/relationships/image" Target="media/image1.gif"/><Relationship Id="rId12" Type="http://schemas.openxmlformats.org/officeDocument/2006/relationships/image" Target="cid:image001.jpg@01D64F95.BEE81310" TargetMode="External"/><Relationship Id="rId17" Type="http://schemas.openxmlformats.org/officeDocument/2006/relationships/hyperlink" Target="mailto:mali@hillerod.dk" TargetMode="External"/><Relationship Id="rId25" Type="http://schemas.openxmlformats.org/officeDocument/2006/relationships/hyperlink" Target="mailto:stats@halsnaes.dk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Camts@helsingor.dk" TargetMode="External"/><Relationship Id="rId29" Type="http://schemas.openxmlformats.org/officeDocument/2006/relationships/hyperlink" Target="mailto:tvnie@frederikssund.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NULL" TargetMode="External"/><Relationship Id="rId11" Type="http://schemas.openxmlformats.org/officeDocument/2006/relationships/image" Target="media/image4.jpeg"/><Relationship Id="rId24" Type="http://schemas.openxmlformats.org/officeDocument/2006/relationships/hyperlink" Target="mailto:rikwe@halsnaes.dk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hen@horsholm.dk" TargetMode="External"/><Relationship Id="rId28" Type="http://schemas.openxmlformats.org/officeDocument/2006/relationships/hyperlink" Target="mailto:nane@alleroed.dk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Iwi04@helsingor.dk" TargetMode="External"/><Relationship Id="rId31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hyperlink" Target="mailto:btesl@helsingor.dk" TargetMode="External"/><Relationship Id="rId27" Type="http://schemas.openxmlformats.org/officeDocument/2006/relationships/hyperlink" Target="mailto:bsln@alleroed.dk" TargetMode="External"/><Relationship Id="rId30" Type="http://schemas.openxmlformats.org/officeDocument/2006/relationships/hyperlink" Target="mailto:bbsan@frederikssund.dk" TargetMode="External"/></Relationships>
</file>

<file path=word/theme/theme1.xml><?xml version="1.0" encoding="utf-8"?>
<a:theme xmlns:a="http://schemas.openxmlformats.org/drawingml/2006/main" name="Frederikssund">
  <a:themeElements>
    <a:clrScheme name="Frederikssund Kommune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A5270"/>
      </a:accent1>
      <a:accent2>
        <a:srgbClr val="005271"/>
      </a:accent2>
      <a:accent3>
        <a:srgbClr val="A12649"/>
      </a:accent3>
      <a:accent4>
        <a:srgbClr val="327ABE"/>
      </a:accent4>
      <a:accent5>
        <a:srgbClr val="A12649"/>
      </a:accent5>
      <a:accent6>
        <a:srgbClr val="755A9E"/>
      </a:accent6>
      <a:hlink>
        <a:srgbClr val="000000"/>
      </a:hlink>
      <a:folHlink>
        <a:srgbClr val="000000"/>
      </a:folHlink>
    </a:clrScheme>
    <a:fontScheme name="Frederikssund">
      <a:majorFont>
        <a:latin typeface="Georgia"/>
        <a:ea typeface=""/>
        <a:cs typeface=""/>
      </a:majorFont>
      <a:minorFont>
        <a:latin typeface="Tahom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ederikssund" id="{ADA4A0B9-C7D9-421D-BB7E-E8BC0BFEAD1D}" vid="{1FC31069-83F8-4060-A1AC-2B392E45BE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F0AF-A103-48B6-8A1B-E2DC066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635</Words>
  <Characters>4177</Characters>
  <Application>Microsoft Office Word</Application>
  <DocSecurity>0</DocSecurity>
  <Lines>109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 for pårørende til personer med demens</vt:lpstr>
    </vt:vector>
  </TitlesOfParts>
  <Company>Hillerød Kommune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for pårørende til personer med demens</dc:title>
  <dc:subject/>
  <dc:creator>Susie Dybing</dc:creator>
  <cp:keywords/>
  <dc:description/>
  <cp:lastModifiedBy>Bettina Susan Ernst Lyngs</cp:lastModifiedBy>
  <cp:revision>19</cp:revision>
  <cp:lastPrinted>2023-03-15T09:26:00Z</cp:lastPrinted>
  <dcterms:created xsi:type="dcterms:W3CDTF">2025-12-08T08:34:00Z</dcterms:created>
  <dcterms:modified xsi:type="dcterms:W3CDTF">2025-12-18T07:09:00Z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{7F530397-19DB-4EA1-B8C5-0DFB163B7F90}</vt:lpwstr>
  </property>
</Properties>
</file>